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0" w:name="_GoBack"/>
      <w:bookmarkEnd w:id="0"/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 wp14:anchorId="23BF06A4" wp14:editId="726E98CB">
            <wp:extent cx="15874985" cy="1181792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0924_09323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90487" cy="11829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096341" w:rsidRDefault="00096341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ир» и включает пояснительную записку, содержание обучения, планируемые результаты освоения программы и тематическое планирование.</w:t>
      </w:r>
      <w:proofErr w:type="gramEnd"/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ы к отбору содержания и планируемым результатам.</w:t>
      </w:r>
    </w:p>
    <w:p w:rsidR="00A165F4" w:rsidRDefault="00096341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ОБЩАЯ ХАРАКТЕРИСТИКА ПРЕДМЕТА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Планируемые результаты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программы по окружающему миру включают личностные, </w:t>
      </w:r>
      <w:proofErr w:type="spellStart"/>
      <w:r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Программа по окружающему миру на уровне начального о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бщего образования составлена на основе требований ФГОС НОО и федеральной рабочей программы воспитания.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ЦЕЛИ ИЗУЧЕНИЯ ПРЕДМЕТА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окружающего мира, интегрирующего знания о природе, предметном мире, обществе и взаимодействии людей в нём,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иродную и социальную среду обитания); освоение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естественно-научных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формирование ценности здоровья человека, его сохранения и укрепления, привержен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ности здоровому образу жизни;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ием приобретённых знаний в речевой, изобразительной, художественной деятельности;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проявлен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ие уважения к истории, культуре, традициям народов Российской Федерации; 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обогащение духовного опыта обучающихся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A165F4" w:rsidRDefault="00096341">
      <w:pPr>
        <w:numPr>
          <w:ilvl w:val="0"/>
          <w:numId w:val="1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становление навыков повседневного проявления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культуры общения, гуманного отношения к людям, уважительного отношения к их взглядам, мнению и индивидуальности.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Отбор содержания програ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ммы по окружающему миру осуществлён на основе следующих ведущих идей:</w:t>
      </w:r>
    </w:p>
    <w:p w:rsidR="00A165F4" w:rsidRDefault="00096341">
      <w:pPr>
        <w:numPr>
          <w:ilvl w:val="0"/>
          <w:numId w:val="2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раскрытие роли человека в природе и обществе;</w:t>
      </w:r>
    </w:p>
    <w:p w:rsidR="00A165F4" w:rsidRDefault="00096341">
      <w:pPr>
        <w:numPr>
          <w:ilvl w:val="0"/>
          <w:numId w:val="2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общечеловеческих ценностей взаимодействия в системах: «Человек и природа», «Человек и общество», «Человек и другие люди», «Человек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и его самость», «Человек и познание».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МЕСТО УЧЕБНОГО ПРЕДМЕТА «ОКРУЖАЮЩИЙ МИР» В УЧЕБНОМ ПЛАНЕ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bookmarkStart w:id="1" w:name="block-88602041"/>
      <w:bookmarkStart w:id="2" w:name="block-8860204"/>
      <w:bookmarkEnd w:id="1"/>
      <w:bookmarkEnd w:id="2"/>
      <w:r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 На изучение окружающего мира в 1 классе отводится 2 часа в </w:t>
      </w:r>
      <w:proofErr w:type="spellStart"/>
      <w:r>
        <w:rPr>
          <w:rFonts w:ascii="Times New Roman" w:hAnsi="Times New Roman"/>
          <w:color w:val="000000"/>
          <w:sz w:val="24"/>
          <w:szCs w:val="24"/>
          <w:lang w:val="ru-RU"/>
        </w:rPr>
        <w:t>неделю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,в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>сего</w:t>
      </w:r>
      <w:proofErr w:type="spell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66 часов.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СОДЕРЖАНИЕ УЧЕБНОГО ПРЕДМЕТА</w:t>
      </w:r>
    </w:p>
    <w:p w:rsidR="00A165F4" w:rsidRDefault="00A165F4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left="12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</w:p>
    <w:p w:rsidR="00A165F4" w:rsidRDefault="00A165F4">
      <w:pPr>
        <w:spacing w:after="0" w:line="264" w:lineRule="exact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>Человек и общество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i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Школа. Школьные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Совместная деятельность с одноклассниками – учёба, игры, отдых. Рабочее место школьника: удобное размещение уче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бных материалов и учебного оборудования; поза; освещение рабочего места. Правила безопасной работы на учебном месте.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Режим труда и отдыха.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Семья. Моя семья в прошлом и настоящем. Имена и фамилии членов семьи, их профессии. Взаимоотношения и взаимопомощь в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семье. Совместный труд и отдых. Домашний адрес.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бъекты родного края.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Ценность и красота рукотворного мира. Правила поведения в социуме.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>Человек и природа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i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ироде.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Части растения (называние, краткая характеристика значения для жизни растения): корень, стеб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ель, лист, цветок, плод, семя.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Комнатные растения, правила содержания и ухода.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>Правила безопасной</w:t>
      </w: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жизнедеятельности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i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Понимание необходимости соблюдения режима дня, правил здорового питания и личной гигиены. Правила использования электронных средств, оснащенных экраном. Правила безопасности в быту: пользование бытовыми электроприборами, газовыми плитам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и.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уемого доступа в информационно-телекоммуникационную сеть Интернет.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версальных учебных действий, регулятивных универсальных учебных действий, совместной деятельности. 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>Базовые логические действия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A165F4" w:rsidRDefault="00096341">
      <w:pPr>
        <w:numPr>
          <w:ilvl w:val="0"/>
          <w:numId w:val="3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A165F4" w:rsidRDefault="00096341">
      <w:pPr>
        <w:numPr>
          <w:ilvl w:val="0"/>
          <w:numId w:val="3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одной группы (в пределах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изученного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); </w:t>
      </w:r>
    </w:p>
    <w:p w:rsidR="00A165F4" w:rsidRDefault="00096341">
      <w:pPr>
        <w:numPr>
          <w:ilvl w:val="0"/>
          <w:numId w:val="3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>Работа с информацией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i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A165F4" w:rsidRDefault="00096341">
      <w:pPr>
        <w:numPr>
          <w:ilvl w:val="0"/>
          <w:numId w:val="4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A165F4" w:rsidRDefault="00096341">
      <w:pPr>
        <w:numPr>
          <w:ilvl w:val="0"/>
          <w:numId w:val="4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соотносить иллюстрацию явления (объекта, предмета) с его названием.</w:t>
      </w:r>
    </w:p>
    <w:p w:rsidR="00A165F4" w:rsidRDefault="00A165F4">
      <w:pPr>
        <w:numPr>
          <w:ilvl w:val="0"/>
          <w:numId w:val="4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Коммуникативные универсальные учебные действия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способствуют формированию умений:</w:t>
      </w:r>
    </w:p>
    <w:p w:rsidR="00A165F4" w:rsidRDefault="00096341">
      <w:pPr>
        <w:numPr>
          <w:ilvl w:val="0"/>
          <w:numId w:val="5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от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носиться к разным мнениям; </w:t>
      </w:r>
    </w:p>
    <w:p w:rsidR="00A165F4" w:rsidRDefault="00096341">
      <w:pPr>
        <w:numPr>
          <w:ilvl w:val="0"/>
          <w:numId w:val="5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воспроизводить названия своего населенного пункта, название страны, её столицы; воспроизводить наизусть слова гимна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России; </w:t>
      </w:r>
    </w:p>
    <w:p w:rsidR="00A165F4" w:rsidRDefault="00096341">
      <w:pPr>
        <w:numPr>
          <w:ilvl w:val="0"/>
          <w:numId w:val="5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A165F4" w:rsidRDefault="00096341">
      <w:pPr>
        <w:numPr>
          <w:ilvl w:val="0"/>
          <w:numId w:val="5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описывать по предложенному плану время года, передавать в рассказе своё отношение к природным явлениям; </w:t>
      </w:r>
    </w:p>
    <w:p w:rsidR="00A165F4" w:rsidRDefault="00096341">
      <w:pPr>
        <w:numPr>
          <w:ilvl w:val="0"/>
          <w:numId w:val="5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сравнивать дома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шних и диких животных, объяснять, чем они различаются. 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Регулятивные универсальные учебные действия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способствуют формированию умений:</w:t>
      </w:r>
    </w:p>
    <w:p w:rsidR="00A165F4" w:rsidRDefault="00096341">
      <w:pPr>
        <w:numPr>
          <w:ilvl w:val="0"/>
          <w:numId w:val="6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сравнивать организацию своей жизни с установленными правилами здорового образа жизни (выполнение режима, двигательная акти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вность, закаливание, безопасность использования бытовых электроприборов); </w:t>
      </w:r>
    </w:p>
    <w:p w:rsidR="00A165F4" w:rsidRDefault="00096341">
      <w:pPr>
        <w:numPr>
          <w:ilvl w:val="0"/>
          <w:numId w:val="6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A165F4" w:rsidRDefault="00096341">
      <w:pPr>
        <w:numPr>
          <w:ilvl w:val="0"/>
          <w:numId w:val="6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предложенные ситуации: устанавливать нарушения режима дня,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организации учебной работы; нарушения правил дорожного движения, правил пользования электро- и газовыми приборами.</w:t>
      </w:r>
    </w:p>
    <w:p w:rsidR="00A165F4" w:rsidRDefault="00096341">
      <w:pPr>
        <w:spacing w:after="0" w:line="264" w:lineRule="exact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Совместная деятельность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способствует формированию умений:</w:t>
      </w:r>
    </w:p>
    <w:p w:rsidR="00A165F4" w:rsidRDefault="00096341">
      <w:pPr>
        <w:numPr>
          <w:ilvl w:val="0"/>
          <w:numId w:val="7"/>
        </w:numPr>
        <w:spacing w:after="0" w:line="264" w:lineRule="exact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общения в совместной деятельности: договариваться, справедливо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распределять работу, определять нарушение правил взаимоотношений, при участии учителя устранять возникающие конфликты</w:t>
      </w:r>
    </w:p>
    <w:p w:rsidR="00A165F4" w:rsidRDefault="00A165F4">
      <w:pPr>
        <w:numPr>
          <w:ilvl w:val="0"/>
          <w:numId w:val="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numPr>
          <w:ilvl w:val="0"/>
          <w:numId w:val="7"/>
        </w:numPr>
        <w:spacing w:after="0" w:line="264" w:lineRule="exact"/>
        <w:jc w:val="both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ПЛАНИРУЕМЫЕ ОБРАЗОВАТЕЛЬНЫЕ РЕЗУЛЬТАТЫ</w:t>
      </w:r>
    </w:p>
    <w:p w:rsidR="00A165F4" w:rsidRDefault="00A165F4">
      <w:pPr>
        <w:spacing w:after="0" w:line="264" w:lineRule="exact"/>
        <w:ind w:left="1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Изучение предмета «Окружающий мир» на уровне начального общего образования направлено на достижен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ие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личностных, </w:t>
      </w:r>
      <w:proofErr w:type="spellStart"/>
      <w:r>
        <w:rPr>
          <w:rFonts w:ascii="Times New Roman" w:hAnsi="Times New Roman"/>
          <w:color w:val="000000"/>
          <w:sz w:val="24"/>
          <w:szCs w:val="24"/>
          <w:lang w:val="ru-RU"/>
        </w:rPr>
        <w:t>метапредметных</w:t>
      </w:r>
      <w:proofErr w:type="spell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и предметных результатов освоения учебного предмета.</w:t>
      </w: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A165F4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A165F4">
      <w:pPr>
        <w:spacing w:after="0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руководствоваться традиционными российски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ми социокультурными и духовно-нравственными ценностями, принятыми в обществе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правилами и нормами поведения и должны отражать приобретение первоначального опыта деятельности обучающихся, в части: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Гражданско-патриотического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становление ценностног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 отношения к своей Родине – России; понимание особой роли многонациональной России в современном мире; </w:t>
      </w:r>
    </w:p>
    <w:p w:rsidR="00A165F4" w:rsidRDefault="00096341">
      <w:pPr>
        <w:numPr>
          <w:ilvl w:val="0"/>
          <w:numId w:val="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A165F4" w:rsidRDefault="00096341">
      <w:pPr>
        <w:numPr>
          <w:ilvl w:val="0"/>
          <w:numId w:val="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сопричастнос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ть к прошлому, настоящему и будущему своей страны и родного края; </w:t>
      </w:r>
    </w:p>
    <w:p w:rsidR="00A165F4" w:rsidRDefault="00096341">
      <w:pPr>
        <w:numPr>
          <w:ilvl w:val="0"/>
          <w:numId w:val="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A165F4" w:rsidRDefault="00096341">
      <w:pPr>
        <w:numPr>
          <w:ilvl w:val="0"/>
          <w:numId w:val="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первоначальные представления о человеке как члене общества, осознание прав и от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ветственности человека как члена общества.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Духовно-нравственного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9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A165F4" w:rsidRDefault="00096341">
      <w:pPr>
        <w:numPr>
          <w:ilvl w:val="0"/>
          <w:numId w:val="9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A165F4" w:rsidRDefault="00096341">
      <w:pPr>
        <w:numPr>
          <w:ilvl w:val="0"/>
          <w:numId w:val="9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применение правил совместной деятельности, проявление способнос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ти договариваться, неприятие любых форм поведения, направленных на причинение физического и морального вреда другим людям.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Эстетического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 </w:t>
      </w:r>
    </w:p>
    <w:p w:rsidR="00A165F4" w:rsidRDefault="00096341">
      <w:pPr>
        <w:numPr>
          <w:ilvl w:val="0"/>
          <w:numId w:val="1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полученных знаний в продукт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ивной и преобразующей деятельности, в разных видах художественной деятельности.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A165F4" w:rsidRDefault="00096341">
      <w:pPr>
        <w:numPr>
          <w:ilvl w:val="0"/>
          <w:numId w:val="1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соблюдение правил организации здорового и безопасного (для себя и других людей) образа жи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зни; выполнение правил безопасного поведении в окружающей среде (в том числе информационной); </w:t>
      </w:r>
    </w:p>
    <w:p w:rsidR="00A165F4" w:rsidRDefault="00096341">
      <w:pPr>
        <w:numPr>
          <w:ilvl w:val="0"/>
          <w:numId w:val="1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Трудового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осознание ценности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Экологического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3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осознание роли челов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Ценности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познания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4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осознание ценности познания для развития человека, необходимости самообразования и саморазв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ития;</w:t>
      </w:r>
    </w:p>
    <w:p w:rsidR="00A165F4" w:rsidRDefault="00096341">
      <w:pPr>
        <w:numPr>
          <w:ilvl w:val="0"/>
          <w:numId w:val="14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A165F4" w:rsidRDefault="00A165F4">
      <w:pPr>
        <w:spacing w:after="0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A165F4" w:rsidRDefault="00A165F4">
      <w:pPr>
        <w:spacing w:after="0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Познавательные универсальные </w:t>
      </w: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учебные действия: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lastRenderedPageBreak/>
        <w:t xml:space="preserve">1)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Базовые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логические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действия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сравнивать объекты окружающего мира, устанавливать основания для сравне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ния, устанавливать аналогии; 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объединять части объекта (объекты) по определённому признаку; 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определять существенный признак для классификации, классифицировать предложенные объекты; 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находить закономерности и противоречия в рассматриваемых фактах, данных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 наблюдениях на основе предложенного алгоритма; </w:t>
      </w:r>
    </w:p>
    <w:p w:rsidR="00A165F4" w:rsidRDefault="00096341">
      <w:pPr>
        <w:numPr>
          <w:ilvl w:val="0"/>
          <w:numId w:val="15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 xml:space="preserve">2)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Базовые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исследовательские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действия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проводить (по предложенному и самостоятельно составленному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плану или выдвинутому предположению) наблюдения, несложные опыты; 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проявлять интерес к экспериментам, проводимым под руководством учителя; 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фор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моделировать ситуации на основе изученного материала о связях в природе (живая и неживая природа,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A165F4" w:rsidRDefault="00096341">
      <w:pPr>
        <w:numPr>
          <w:ilvl w:val="0"/>
          <w:numId w:val="16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выводы и подкреплять их доказательствами на основе результатов проведё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нного наблюдения (опыта, измерения, исследования). 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 xml:space="preserve">3)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Работа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 xml:space="preserve"> с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информацией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находить в предложенном источнике информацию, представленн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ую в явном виде, согласно заданному алгоритму; 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находить и использовать для решения учебных задач текстовую, графическую, аудиовиз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уальную информацию; 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схему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таблицу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иллюстрацию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); 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информационной безопасности в условиях контролируемого доступа в информационно-телекоммуникационную сеть Интернет (с помощ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ью учителя); 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A165F4" w:rsidRDefault="00096341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фиксировать полученные результаты в текстовой форме (отчёт, выступление, высказывание) и графическом виде (рисунок, схема,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диаграмма).</w:t>
      </w:r>
      <w:proofErr w:type="gramEnd"/>
    </w:p>
    <w:p w:rsidR="00A165F4" w:rsidRDefault="00A165F4">
      <w:pPr>
        <w:numPr>
          <w:ilvl w:val="0"/>
          <w:numId w:val="17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в процессе диалогов задавать вопросы, высказывать суждения, оценивать выступления участников;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признавать возможность существования разных точек зрения; корректно и аргументированно высказывать с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воё мнение; приводить доказательства своей правоты;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использовать смысловое чтение для определения темы, главной мысли текста о природе, социальной жизни, взаим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оотношениях и поступках людей;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находить ошибки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 восстанавливать деформированный текст об изученных объектах и явлениях природы, событиях социальной жизни; </w:t>
      </w:r>
    </w:p>
    <w:p w:rsidR="00A165F4" w:rsidRDefault="00096341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A165F4" w:rsidRDefault="00A165F4">
      <w:pPr>
        <w:numPr>
          <w:ilvl w:val="0"/>
          <w:numId w:val="18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</w:t>
      </w: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рсальные учебные действия: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i/>
          <w:color w:val="000000"/>
          <w:sz w:val="24"/>
          <w:szCs w:val="24"/>
          <w:lang w:val="ru-RU"/>
        </w:rPr>
        <w:t>1) Самоорганизация:</w:t>
      </w:r>
    </w:p>
    <w:p w:rsidR="00A165F4" w:rsidRDefault="00096341">
      <w:pPr>
        <w:numPr>
          <w:ilvl w:val="0"/>
          <w:numId w:val="19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A165F4" w:rsidRDefault="00096341">
      <w:pPr>
        <w:numPr>
          <w:ilvl w:val="0"/>
          <w:numId w:val="19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выстраивать последовательность выбранных действий и операций.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 xml:space="preserve">2)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Самоконтроль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i/>
          <w:color w:val="000000"/>
          <w:sz w:val="24"/>
          <w:szCs w:val="24"/>
        </w:rPr>
        <w:t>самооценка</w:t>
      </w:r>
      <w:proofErr w:type="spellEnd"/>
      <w:r>
        <w:rPr>
          <w:rFonts w:ascii="Times New Roman" w:hAnsi="Times New Roman"/>
          <w:i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осуществлять контроль процесса и результата своей деятельности; </w:t>
      </w:r>
    </w:p>
    <w:p w:rsidR="00A165F4" w:rsidRDefault="00096341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находить ошибки в своей работе и устанавливать их причины; </w:t>
      </w:r>
    </w:p>
    <w:p w:rsidR="00A165F4" w:rsidRDefault="00096341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корректировать свои действия при необходимости (с небольшой помощью учителя); </w:t>
      </w:r>
    </w:p>
    <w:p w:rsidR="00A165F4" w:rsidRDefault="00096341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предвидеть возможность возникновения трудностей и ош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ибок, предусматривать способы их предупреждения, в том числе в житейских ситуациях, опасных для здоровья и жизни. </w:t>
      </w:r>
    </w:p>
    <w:p w:rsidR="00A165F4" w:rsidRDefault="00096341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A165F4" w:rsidRDefault="00096341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A165F4" w:rsidRDefault="00A165F4">
      <w:pPr>
        <w:numPr>
          <w:ilvl w:val="0"/>
          <w:numId w:val="20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Совместная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</w:rPr>
        <w:t>деятельность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165F4" w:rsidRDefault="00096341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понимать значение коллективной деятельности для успешного решения учебной (практической) задачи; активно участвовать в формулировании кр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аткосрочных и долгосрочных целей совместной деятельности (на основе изученного материала по окружающему миру); </w:t>
      </w:r>
    </w:p>
    <w:p w:rsidR="00A165F4" w:rsidRDefault="00096341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A165F4" w:rsidRDefault="00096341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проя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влять готовность руководить, выполнять поручения, подчиняться; </w:t>
      </w:r>
    </w:p>
    <w:p w:rsidR="00A165F4" w:rsidRDefault="00096341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 разрешать без участия взрослого; </w:t>
      </w:r>
    </w:p>
    <w:p w:rsidR="00A165F4" w:rsidRDefault="00096341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ответственно выполнять свою часть работы. </w:t>
      </w:r>
    </w:p>
    <w:p w:rsidR="00A165F4" w:rsidRDefault="00A165F4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A165F4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numPr>
          <w:ilvl w:val="0"/>
          <w:numId w:val="21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A165F4" w:rsidRDefault="00A165F4">
      <w:pPr>
        <w:spacing w:after="0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spacing w:after="0" w:line="264" w:lineRule="exact"/>
        <w:ind w:left="12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</w:p>
    <w:p w:rsidR="00A165F4" w:rsidRDefault="00096341">
      <w:pPr>
        <w:spacing w:after="0" w:line="264" w:lineRule="exact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1 классе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научится: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называть себя и членов своей семьи по фамилии, имени, отчеству, профессии членов своей семьи,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воспроизводить название своего населённого пункта, региона, страны;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культурных об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ъектов родного края, школьных традиций и праздников, традиций и ценностей своей семьи, профессий;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руппы животных (насекомые, рыбы, птицы, звери); </w:t>
      </w:r>
      <w:proofErr w:type="gramEnd"/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овные группы животных (насекомые, рыбы, птицы, звери); выделять их наиболее существенные признаки;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правила ухода за комнатными растениями и домашними животными;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ом учителя;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использовать для ответов на вопросы небольшие тексты о природе и обществе;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безопасности на уч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ебном месте школьника; во время наблюдений и опытов; безопасно пользоваться бытовыми электроприборами;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использования электронных средств, оснащённых экраном;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здорового питания и личной гигиены;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безопа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сного поведения пешехода;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безопасного поведения в природе; </w:t>
      </w:r>
    </w:p>
    <w:p w:rsidR="00A165F4" w:rsidRDefault="00096341">
      <w:pPr>
        <w:numPr>
          <w:ilvl w:val="0"/>
          <w:numId w:val="22"/>
        </w:num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  <w:sectPr w:rsidR="00A165F4" w:rsidSect="00096341"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A165F4" w:rsidRPr="00096341" w:rsidRDefault="00A165F4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A165F4" w:rsidRDefault="00A165F4">
      <w:p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A165F4">
      <w:pPr>
        <w:spacing w:after="0" w:line="264" w:lineRule="exact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A165F4" w:rsidRDefault="00096341">
      <w:pPr>
        <w:rPr>
          <w:sz w:val="24"/>
          <w:szCs w:val="24"/>
          <w:lang w:val="ru-RU"/>
        </w:rPr>
      </w:pPr>
      <w:bookmarkStart w:id="3" w:name="block-88602081"/>
      <w:bookmarkStart w:id="4" w:name="block-8860208"/>
      <w:bookmarkEnd w:id="3"/>
      <w:bookmarkEnd w:id="4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 </w:t>
      </w:r>
      <w:r>
        <w:rPr>
          <w:rFonts w:ascii="Times New Roman" w:hAnsi="Times New Roman"/>
          <w:b/>
          <w:color w:val="000000"/>
          <w:sz w:val="28"/>
          <w:szCs w:val="24"/>
          <w:lang w:val="ru-RU"/>
        </w:rPr>
        <w:t xml:space="preserve"> ТЕМАТИЧЕСКОЕ ПЛАНИРОВАНИЕ </w:t>
      </w:r>
    </w:p>
    <w:p w:rsidR="00A165F4" w:rsidRDefault="0009634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13849" w:type="dxa"/>
        <w:tblInd w:w="-8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1121"/>
        <w:gridCol w:w="4591"/>
        <w:gridCol w:w="1563"/>
        <w:gridCol w:w="1841"/>
        <w:gridCol w:w="1911"/>
        <w:gridCol w:w="2822"/>
      </w:tblGrid>
      <w:tr w:rsidR="00A165F4">
        <w:trPr>
          <w:trHeight w:val="144"/>
        </w:trPr>
        <w:tc>
          <w:tcPr>
            <w:tcW w:w="11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п/п </w:t>
            </w:r>
          </w:p>
          <w:p w:rsidR="00A165F4" w:rsidRDefault="00A165F4">
            <w:pPr>
              <w:spacing w:after="0"/>
              <w:ind w:left="135"/>
            </w:pPr>
          </w:p>
        </w:tc>
        <w:tc>
          <w:tcPr>
            <w:tcW w:w="45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65F4" w:rsidRDefault="00A165F4">
            <w:pPr>
              <w:spacing w:after="0"/>
              <w:ind w:left="135"/>
            </w:pPr>
          </w:p>
        </w:tc>
        <w:tc>
          <w:tcPr>
            <w:tcW w:w="5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2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65F4" w:rsidRDefault="00A165F4">
            <w:pPr>
              <w:spacing w:after="0"/>
              <w:ind w:left="135"/>
            </w:pPr>
          </w:p>
        </w:tc>
      </w:tr>
      <w:tr w:rsidR="00A165F4">
        <w:trPr>
          <w:trHeight w:val="144"/>
        </w:trPr>
        <w:tc>
          <w:tcPr>
            <w:tcW w:w="112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165F4" w:rsidRDefault="00A165F4"/>
        </w:tc>
        <w:tc>
          <w:tcPr>
            <w:tcW w:w="459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165F4" w:rsidRDefault="00A165F4"/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65F4" w:rsidRDefault="00A165F4">
            <w:pPr>
              <w:spacing w:after="0"/>
              <w:ind w:left="135"/>
            </w:pP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65F4" w:rsidRDefault="00A165F4">
            <w:pPr>
              <w:spacing w:after="0"/>
              <w:ind w:left="135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165F4" w:rsidRDefault="00A165F4">
            <w:pPr>
              <w:spacing w:after="0"/>
              <w:ind w:left="135"/>
            </w:pPr>
          </w:p>
        </w:tc>
        <w:tc>
          <w:tcPr>
            <w:tcW w:w="282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165F4" w:rsidRDefault="00A165F4"/>
        </w:tc>
      </w:tr>
      <w:tr w:rsidR="00A165F4">
        <w:trPr>
          <w:trHeight w:val="144"/>
        </w:trPr>
        <w:tc>
          <w:tcPr>
            <w:tcW w:w="138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Учи</w:t>
            </w:r>
            <w:proofErr w:type="gramStart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.р</w:t>
            </w:r>
            <w:proofErr w:type="gramEnd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у</w:t>
            </w:r>
            <w:proofErr w:type="spellEnd"/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Pr="00096341" w:rsidRDefault="00096341">
            <w:pPr>
              <w:spacing w:after="0"/>
              <w:ind w:left="135"/>
              <w:rPr>
                <w:lang w:val="ru-RU"/>
              </w:rPr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Семья. </w:t>
            </w: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и взаимопомощь в семье.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Яндекс</w:t>
            </w:r>
            <w:proofErr w:type="gramStart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Учебник</w:t>
            </w:r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r>
              <w:rPr>
                <w:rFonts w:ascii="Times New Roman" w:hAnsi="Times New Roman"/>
                <w:color w:val="0000FF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Учи</w:t>
            </w:r>
            <w:proofErr w:type="gramStart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.р</w:t>
            </w:r>
            <w:proofErr w:type="gramEnd"/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у</w:t>
            </w:r>
            <w:proofErr w:type="spellEnd"/>
          </w:p>
        </w:tc>
      </w:tr>
      <w:tr w:rsidR="00A165F4">
        <w:trPr>
          <w:trHeight w:val="144"/>
        </w:trPr>
        <w:tc>
          <w:tcPr>
            <w:tcW w:w="5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65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/>
        </w:tc>
      </w:tr>
      <w:tr w:rsidR="00A165F4">
        <w:trPr>
          <w:trHeight w:val="144"/>
        </w:trPr>
        <w:tc>
          <w:tcPr>
            <w:tcW w:w="138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Pr="00096341" w:rsidRDefault="00096341">
            <w:pPr>
              <w:spacing w:after="0"/>
              <w:ind w:left="135"/>
              <w:rPr>
                <w:lang w:val="ru-RU"/>
              </w:rPr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hyperlink r:id="rId8">
              <w:proofErr w:type="spell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Учи</w:t>
              </w:r>
              <w:proofErr w:type="gram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.р</w:t>
              </w:r>
              <w:proofErr w:type="gramEnd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</w:t>
              </w:r>
              <w:proofErr w:type="spellEnd"/>
            </w:hyperlink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Pr="00096341" w:rsidRDefault="00096341">
            <w:pPr>
              <w:spacing w:after="0"/>
              <w:ind w:left="135"/>
              <w:rPr>
                <w:lang w:val="ru-RU"/>
              </w:rPr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hyperlink r:id="rId9"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Яндекс</w:t>
              </w:r>
              <w:proofErr w:type="gram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 xml:space="preserve"> .</w:t>
              </w:r>
              <w:proofErr w:type="gramEnd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Учебник</w:t>
              </w:r>
            </w:hyperlink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Pr="00096341" w:rsidRDefault="00096341">
            <w:pPr>
              <w:spacing w:after="0"/>
              <w:ind w:left="135"/>
              <w:rPr>
                <w:lang w:val="ru-RU"/>
              </w:rPr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Разные группы </w:t>
            </w:r>
            <w:proofErr w:type="spellStart"/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житвотных</w:t>
            </w:r>
            <w:proofErr w:type="spellEnd"/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r>
              <w:rPr>
                <w:rFonts w:ascii="Times New Roman" w:hAnsi="Times New Roman"/>
                <w:color w:val="0000FF"/>
                <w:u w:val="single"/>
              </w:rPr>
              <w:t xml:space="preserve"> </w:t>
            </w:r>
            <w:hyperlink r:id="rId10">
              <w:proofErr w:type="spell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Учи</w:t>
              </w:r>
              <w:proofErr w:type="gram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.р</w:t>
              </w:r>
              <w:proofErr w:type="gramEnd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</w:t>
              </w:r>
              <w:proofErr w:type="spellEnd"/>
            </w:hyperlink>
          </w:p>
        </w:tc>
      </w:tr>
      <w:tr w:rsidR="00A165F4">
        <w:trPr>
          <w:trHeight w:val="144"/>
        </w:trPr>
        <w:tc>
          <w:tcPr>
            <w:tcW w:w="5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65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/>
        </w:tc>
      </w:tr>
      <w:tr w:rsidR="00A165F4">
        <w:trPr>
          <w:trHeight w:val="144"/>
        </w:trPr>
        <w:tc>
          <w:tcPr>
            <w:tcW w:w="13848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t xml:space="preserve"> 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hyperlink r:id="rId11">
              <w:proofErr w:type="spell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Учи</w:t>
              </w:r>
              <w:proofErr w:type="gram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.р</w:t>
              </w:r>
              <w:proofErr w:type="gramEnd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</w:t>
              </w:r>
              <w:proofErr w:type="spellEnd"/>
            </w:hyperlink>
          </w:p>
        </w:tc>
      </w:tr>
      <w:tr w:rsidR="00A165F4">
        <w:trPr>
          <w:trHeight w:val="144"/>
        </w:trPr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4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Pr="00096341" w:rsidRDefault="00096341">
            <w:pPr>
              <w:spacing w:after="0"/>
              <w:ind w:left="135"/>
              <w:rPr>
                <w:lang w:val="ru-RU"/>
              </w:rPr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Безопасность в быту, безопасность </w:t>
            </w: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пешехода, безопасность в сети Интернет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r>
              <w:rPr>
                <w:rFonts w:ascii="Times New Roman" w:hAnsi="Times New Roman"/>
                <w:color w:val="0000FF"/>
                <w:u w:val="single"/>
              </w:rPr>
              <w:t xml:space="preserve">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Яндекс</w:t>
              </w:r>
              <w:proofErr w:type="gramStart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 xml:space="preserve"> .</w:t>
              </w:r>
              <w:proofErr w:type="gramEnd"/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Учебник</w:t>
              </w:r>
            </w:hyperlink>
          </w:p>
        </w:tc>
      </w:tr>
      <w:tr w:rsidR="00A165F4">
        <w:trPr>
          <w:trHeight w:val="144"/>
        </w:trPr>
        <w:tc>
          <w:tcPr>
            <w:tcW w:w="5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65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r>
              <w:t xml:space="preserve">           1  </w:t>
            </w:r>
          </w:p>
        </w:tc>
      </w:tr>
      <w:tr w:rsidR="00A165F4">
        <w:trPr>
          <w:trHeight w:val="144"/>
        </w:trPr>
        <w:tc>
          <w:tcPr>
            <w:tcW w:w="5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  <w:jc w:val="center"/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>
            <w:pPr>
              <w:spacing w:after="0"/>
              <w:ind w:left="135"/>
            </w:pPr>
          </w:p>
        </w:tc>
      </w:tr>
      <w:tr w:rsidR="00A165F4">
        <w:trPr>
          <w:trHeight w:val="144"/>
        </w:trPr>
        <w:tc>
          <w:tcPr>
            <w:tcW w:w="5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Pr="00096341" w:rsidRDefault="00096341">
            <w:pPr>
              <w:spacing w:after="0"/>
              <w:ind w:left="135"/>
              <w:rPr>
                <w:lang w:val="ru-RU"/>
              </w:rPr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 w:rsidRPr="000963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1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0963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</w:t>
            </w: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65F4" w:rsidRDefault="00A165F4"/>
        </w:tc>
      </w:tr>
    </w:tbl>
    <w:p w:rsidR="00A165F4" w:rsidRDefault="00A165F4">
      <w:pPr>
        <w:sectPr w:rsidR="00A165F4">
          <w:pgSz w:w="16383" w:h="11906" w:orient="landscape"/>
          <w:pgMar w:top="1134" w:right="850" w:bottom="1134" w:left="1701" w:header="0" w:footer="0" w:gutter="0"/>
          <w:cols w:space="720"/>
          <w:formProt w:val="0"/>
          <w:docGrid w:linePitch="100" w:charSpace="4096"/>
        </w:sectPr>
      </w:pPr>
    </w:p>
    <w:p w:rsidR="00A165F4" w:rsidRDefault="00A165F4">
      <w:pPr>
        <w:rPr>
          <w:sz w:val="24"/>
          <w:szCs w:val="24"/>
          <w:lang w:val="ru-RU"/>
        </w:rPr>
        <w:sectPr w:rsidR="00A165F4">
          <w:pgSz w:w="11906" w:h="16838"/>
          <w:pgMar w:top="360" w:right="360" w:bottom="360" w:left="360" w:header="0" w:footer="0" w:gutter="0"/>
          <w:cols w:space="720"/>
          <w:formProt w:val="0"/>
          <w:docGrid w:linePitch="360" w:charSpace="4096"/>
        </w:sectPr>
      </w:pPr>
    </w:p>
    <w:tbl>
      <w:tblPr>
        <w:tblW w:w="10571" w:type="dxa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5"/>
        <w:gridCol w:w="2903"/>
        <w:gridCol w:w="730"/>
        <w:gridCol w:w="1619"/>
        <w:gridCol w:w="1661"/>
        <w:gridCol w:w="1225"/>
        <w:gridCol w:w="1828"/>
      </w:tblGrid>
      <w:tr w:rsidR="00A165F4">
        <w:trPr>
          <w:trHeight w:hRule="exact" w:val="499"/>
        </w:trPr>
        <w:tc>
          <w:tcPr>
            <w:tcW w:w="51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lastRenderedPageBreak/>
              <w:t>№</w:t>
            </w:r>
            <w:proofErr w:type="gramStart"/>
            <w:r>
              <w:rPr>
                <w:rStyle w:val="21"/>
              </w:rPr>
              <w:t>п</w:t>
            </w:r>
            <w:proofErr w:type="gramEnd"/>
            <w:r>
              <w:rPr>
                <w:rStyle w:val="21"/>
              </w:rPr>
              <w:t>/п</w:t>
            </w:r>
          </w:p>
        </w:tc>
        <w:tc>
          <w:tcPr>
            <w:tcW w:w="29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1"/>
                <w:sz w:val="2"/>
                <w:szCs w:val="2"/>
              </w:rPr>
            </w:pPr>
          </w:p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1"/>
                <w:sz w:val="2"/>
                <w:szCs w:val="2"/>
              </w:rPr>
            </w:pPr>
          </w:p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Тема урока</w:t>
            </w:r>
          </w:p>
        </w:tc>
        <w:tc>
          <w:tcPr>
            <w:tcW w:w="4028" w:type="dxa"/>
            <w:gridSpan w:val="3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Количество часов</w:t>
            </w:r>
          </w:p>
        </w:tc>
        <w:tc>
          <w:tcPr>
            <w:tcW w:w="123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8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Дата</w:t>
            </w:r>
          </w:p>
          <w:p w:rsidR="00A165F4" w:rsidRDefault="00096341">
            <w:pPr>
              <w:pStyle w:val="20"/>
              <w:shd w:val="clear" w:color="auto" w:fill="auto"/>
              <w:spacing w:before="180" w:after="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изучения</w:t>
            </w:r>
          </w:p>
        </w:tc>
        <w:tc>
          <w:tcPr>
            <w:tcW w:w="18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Виды, формы контроля</w:t>
            </w:r>
          </w:p>
        </w:tc>
      </w:tr>
      <w:tr w:rsidR="00A165F4">
        <w:trPr>
          <w:trHeight w:hRule="exact" w:val="826"/>
        </w:trPr>
        <w:tc>
          <w:tcPr>
            <w:tcW w:w="510" w:type="dxa"/>
            <w:vMerge/>
            <w:tcBorders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sz w:val="2"/>
                <w:szCs w:val="2"/>
              </w:rPr>
            </w:pPr>
          </w:p>
        </w:tc>
        <w:tc>
          <w:tcPr>
            <w:tcW w:w="2963" w:type="dxa"/>
            <w:vMerge/>
            <w:tcBorders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sz w:val="2"/>
                <w:szCs w:val="2"/>
              </w:rPr>
            </w:pP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всего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контрольные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работы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практические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1"/>
              </w:rPr>
              <w:t>работы</w:t>
            </w:r>
          </w:p>
        </w:tc>
        <w:tc>
          <w:tcPr>
            <w:tcW w:w="1234" w:type="dxa"/>
            <w:vMerge/>
            <w:tcBorders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sz w:val="2"/>
                <w:szCs w:val="2"/>
              </w:rPr>
            </w:pPr>
          </w:p>
        </w:tc>
        <w:tc>
          <w:tcPr>
            <w:tcW w:w="183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sz w:val="2"/>
                <w:szCs w:val="2"/>
              </w:rPr>
            </w:pP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Вводный урок. Задавайте вопросы!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49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такое Родина?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</w:t>
            </w:r>
            <w:r>
              <w:rPr>
                <w:rStyle w:val="22"/>
              </w:rPr>
              <w:t xml:space="preserve"> мы знаем о народах России?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мы знаем о Москве?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  <w:tr w:rsidR="00A165F4" w:rsidRPr="00096341">
        <w:trPr>
          <w:trHeight w:hRule="exact" w:val="1498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Что относится к природе?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49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у нас над головой?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1498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7.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Что у нас под </w:t>
            </w:r>
            <w:r>
              <w:rPr>
                <w:rStyle w:val="22"/>
              </w:rPr>
              <w:t>ногами? Практическая работа «Ра</w:t>
            </w:r>
            <w:r>
              <w:rPr>
                <w:rStyle w:val="22"/>
              </w:rPr>
              <w:t>с</w:t>
            </w:r>
            <w:r>
              <w:rPr>
                <w:rStyle w:val="22"/>
              </w:rPr>
              <w:t>познавание видов камней».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8.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общего у разных ра</w:t>
            </w:r>
            <w:r>
              <w:rPr>
                <w:rStyle w:val="22"/>
              </w:rPr>
              <w:t>с</w:t>
            </w:r>
            <w:r>
              <w:rPr>
                <w:rStyle w:val="22"/>
              </w:rPr>
              <w:t>тений? Практическая раб</w:t>
            </w:r>
            <w:r>
              <w:rPr>
                <w:rStyle w:val="22"/>
              </w:rPr>
              <w:t>о</w:t>
            </w:r>
            <w:r>
              <w:rPr>
                <w:rStyle w:val="22"/>
              </w:rPr>
              <w:t>та "Распознавание частей растений"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183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9.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растет на подоконн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 xml:space="preserve">ке? Практическая работа </w:t>
            </w:r>
            <w:r>
              <w:rPr>
                <w:rStyle w:val="22"/>
              </w:rPr>
              <w:t>«Распознавание комнатных растений»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10.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растет на клумбе? Практическая работа «Ра</w:t>
            </w:r>
            <w:r>
              <w:rPr>
                <w:rStyle w:val="22"/>
              </w:rPr>
              <w:t>с</w:t>
            </w:r>
            <w:r>
              <w:rPr>
                <w:rStyle w:val="22"/>
              </w:rPr>
              <w:t>познавание растений цве</w:t>
            </w:r>
            <w:r>
              <w:rPr>
                <w:rStyle w:val="22"/>
              </w:rPr>
              <w:t>т</w:t>
            </w:r>
            <w:r>
              <w:rPr>
                <w:rStyle w:val="22"/>
              </w:rPr>
              <w:t>ника»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proofErr w:type="gramStart"/>
            <w:r>
              <w:rPr>
                <w:rStyle w:val="22"/>
              </w:rPr>
              <w:t xml:space="preserve">Т </w:t>
            </w:r>
            <w:proofErr w:type="spellStart"/>
            <w:r>
              <w:rPr>
                <w:rStyle w:val="22"/>
              </w:rPr>
              <w:t>естирование</w:t>
            </w:r>
            <w:proofErr w:type="spellEnd"/>
            <w:proofErr w:type="gramEnd"/>
            <w:r>
              <w:rPr>
                <w:rStyle w:val="22"/>
              </w:rPr>
              <w:t>;</w:t>
            </w:r>
          </w:p>
        </w:tc>
      </w:tr>
      <w:tr w:rsidR="00A165F4">
        <w:trPr>
          <w:trHeight w:hRule="exact" w:val="151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11.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это за листья? Практ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ческая работа «Распознав</w:t>
            </w:r>
            <w:r>
              <w:rPr>
                <w:rStyle w:val="22"/>
              </w:rPr>
              <w:t>а</w:t>
            </w:r>
            <w:r>
              <w:rPr>
                <w:rStyle w:val="22"/>
              </w:rPr>
              <w:t>ние лиственных</w:t>
            </w:r>
            <w:r>
              <w:rPr>
                <w:rStyle w:val="22"/>
              </w:rPr>
              <w:t xml:space="preserve"> растений»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</w:tbl>
    <w:p w:rsidR="00A165F4" w:rsidRDefault="00A165F4">
      <w:pPr>
        <w:sectPr w:rsidR="00A165F4">
          <w:pgSz w:w="11906" w:h="16838"/>
          <w:pgMar w:top="360" w:right="360" w:bottom="360" w:left="360" w:header="0" w:footer="0" w:gutter="0"/>
          <w:cols w:space="720"/>
          <w:formProt w:val="0"/>
          <w:docGrid w:linePitch="360" w:charSpace="4096"/>
        </w:sectPr>
      </w:pPr>
    </w:p>
    <w:tbl>
      <w:tblPr>
        <w:tblW w:w="10571" w:type="dxa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1"/>
        <w:gridCol w:w="2963"/>
        <w:gridCol w:w="736"/>
        <w:gridCol w:w="1625"/>
        <w:gridCol w:w="1667"/>
        <w:gridCol w:w="1234"/>
        <w:gridCol w:w="1835"/>
      </w:tblGrid>
      <w:tr w:rsidR="00A165F4">
        <w:trPr>
          <w:trHeight w:hRule="exact" w:val="1507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lastRenderedPageBreak/>
              <w:t>12.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Что такое хвоинки? Пра</w:t>
            </w:r>
            <w:r>
              <w:rPr>
                <w:rStyle w:val="22"/>
              </w:rPr>
              <w:t>к</w:t>
            </w:r>
            <w:r>
              <w:rPr>
                <w:rStyle w:val="22"/>
              </w:rPr>
              <w:t>тическая работа «Распозн</w:t>
            </w:r>
            <w:r>
              <w:rPr>
                <w:rStyle w:val="22"/>
              </w:rPr>
              <w:t>а</w:t>
            </w:r>
            <w:r>
              <w:rPr>
                <w:rStyle w:val="22"/>
              </w:rPr>
              <w:t>вание хвойных растений»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Тестирование;</w:t>
            </w:r>
          </w:p>
        </w:tc>
      </w:tr>
      <w:tr w:rsidR="00A165F4" w:rsidRPr="00096341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13.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Кто такие насекомые?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</w:t>
            </w:r>
            <w:r>
              <w:rPr>
                <w:rStyle w:val="22"/>
              </w:rPr>
              <w:t xml:space="preserve">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 w:rsidRPr="00096341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14.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Кто такие рыбы?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116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15.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Кто такие птицы? Практ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ческая работа «Строение пера птицы»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 w:rsidRPr="00096341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16.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Кто такие звери? Практич</w:t>
            </w:r>
            <w:r>
              <w:rPr>
                <w:rStyle w:val="22"/>
              </w:rPr>
              <w:t>е</w:t>
            </w:r>
            <w:r>
              <w:rPr>
                <w:rStyle w:val="22"/>
              </w:rPr>
              <w:t>ская работа «Строение ше</w:t>
            </w:r>
            <w:r>
              <w:rPr>
                <w:rStyle w:val="22"/>
              </w:rPr>
              <w:t>р</w:t>
            </w:r>
            <w:r>
              <w:rPr>
                <w:rStyle w:val="22"/>
              </w:rPr>
              <w:t>сти зверей»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 w:rsidRPr="00096341">
        <w:trPr>
          <w:trHeight w:hRule="exact" w:val="1498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17.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Что умеет компьютер?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49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18.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Что вокруг нас может быть опасным?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proofErr w:type="gramStart"/>
            <w:r>
              <w:rPr>
                <w:rStyle w:val="22"/>
              </w:rPr>
              <w:t xml:space="preserve">Т </w:t>
            </w:r>
            <w:proofErr w:type="spellStart"/>
            <w:r>
              <w:rPr>
                <w:rStyle w:val="22"/>
              </w:rPr>
              <w:t>естирование</w:t>
            </w:r>
            <w:proofErr w:type="spellEnd"/>
            <w:proofErr w:type="gramEnd"/>
            <w:r>
              <w:rPr>
                <w:rStyle w:val="22"/>
              </w:rPr>
              <w:t>;</w:t>
            </w:r>
          </w:p>
        </w:tc>
      </w:tr>
      <w:tr w:rsidR="00A165F4" w:rsidRPr="00096341">
        <w:trPr>
          <w:trHeight w:hRule="exact" w:val="1498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19.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На что похожа наша план</w:t>
            </w:r>
            <w:r>
              <w:rPr>
                <w:rStyle w:val="22"/>
              </w:rPr>
              <w:t>е</w:t>
            </w:r>
            <w:r>
              <w:rPr>
                <w:rStyle w:val="22"/>
              </w:rPr>
              <w:t>та?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Самооценка с </w:t>
            </w:r>
            <w:r>
              <w:rPr>
                <w:rStyle w:val="22"/>
              </w:rPr>
              <w:t>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20.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Проверочная работа по разделу «Кто и Что?»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Проверочная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21.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Презентация проекта «Моя малая родина».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Контрольная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 w:rsidRPr="00096341">
        <w:trPr>
          <w:trHeight w:hRule="exact" w:val="1498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22.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Как живет семья? Проект «Моя семья».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Самооценка с </w:t>
            </w:r>
            <w:r>
              <w:rPr>
                <w:rStyle w:val="22"/>
              </w:rPr>
              <w:t>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117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23.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Откуда в наш дом приходит вода и куда она уходит?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опрос.</w:t>
            </w:r>
          </w:p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Тестирование;</w:t>
            </w:r>
          </w:p>
        </w:tc>
      </w:tr>
    </w:tbl>
    <w:p w:rsidR="00A165F4" w:rsidRDefault="00A165F4">
      <w:pPr>
        <w:sectPr w:rsidR="00A165F4">
          <w:pgSz w:w="11906" w:h="16838"/>
          <w:pgMar w:top="360" w:right="360" w:bottom="360" w:left="360" w:header="0" w:footer="0" w:gutter="0"/>
          <w:cols w:space="720"/>
          <w:formProt w:val="0"/>
          <w:docGrid w:linePitch="360" w:charSpace="4096"/>
        </w:sectPr>
      </w:pPr>
    </w:p>
    <w:tbl>
      <w:tblPr>
        <w:tblW w:w="10571" w:type="dxa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1"/>
        <w:gridCol w:w="2963"/>
        <w:gridCol w:w="736"/>
        <w:gridCol w:w="1625"/>
        <w:gridCol w:w="1667"/>
        <w:gridCol w:w="1234"/>
        <w:gridCol w:w="1835"/>
      </w:tblGrid>
      <w:tr w:rsidR="00A165F4" w:rsidRPr="00096341">
        <w:trPr>
          <w:trHeight w:hRule="exact" w:val="1507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lastRenderedPageBreak/>
              <w:t>24.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Откуда в наш дом приходит электричество?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25.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Куда текут реки?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опрос.</w:t>
            </w:r>
          </w:p>
        </w:tc>
      </w:tr>
      <w:tr w:rsidR="00A165F4">
        <w:trPr>
          <w:trHeight w:hRule="exact" w:val="82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26.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Как измеряют температ</w:t>
            </w:r>
            <w:r>
              <w:rPr>
                <w:rStyle w:val="22"/>
              </w:rPr>
              <w:t>у</w:t>
            </w:r>
            <w:r>
              <w:rPr>
                <w:rStyle w:val="22"/>
              </w:rPr>
              <w:t>ру?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27.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Откуда берутся снег и лед?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опрос.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28.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Откуда в снежках грязь?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опрос.</w:t>
            </w:r>
          </w:p>
        </w:tc>
      </w:tr>
      <w:tr w:rsidR="00A165F4">
        <w:trPr>
          <w:trHeight w:hRule="exact" w:val="116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29.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Как живут растения?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</w:p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proofErr w:type="gramStart"/>
            <w:r>
              <w:rPr>
                <w:rStyle w:val="22"/>
              </w:rPr>
              <w:t xml:space="preserve">Т </w:t>
            </w:r>
            <w:proofErr w:type="spellStart"/>
            <w:r>
              <w:rPr>
                <w:rStyle w:val="22"/>
              </w:rPr>
              <w:t>естирование</w:t>
            </w:r>
            <w:proofErr w:type="spellEnd"/>
            <w:proofErr w:type="gramEnd"/>
            <w:r>
              <w:rPr>
                <w:rStyle w:val="22"/>
              </w:rPr>
              <w:t>;</w:t>
            </w:r>
          </w:p>
        </w:tc>
      </w:tr>
      <w:tr w:rsidR="00A165F4">
        <w:trPr>
          <w:trHeight w:hRule="exact" w:val="49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30.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Как живут животные?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proofErr w:type="gramStart"/>
            <w:r>
              <w:rPr>
                <w:rStyle w:val="22"/>
              </w:rPr>
              <w:t xml:space="preserve">Т </w:t>
            </w:r>
            <w:proofErr w:type="spellStart"/>
            <w:r>
              <w:rPr>
                <w:rStyle w:val="22"/>
              </w:rPr>
              <w:t>естирование</w:t>
            </w:r>
            <w:proofErr w:type="spellEnd"/>
            <w:proofErr w:type="gramEnd"/>
            <w:r>
              <w:rPr>
                <w:rStyle w:val="22"/>
              </w:rPr>
              <w:t>;</w:t>
            </w:r>
          </w:p>
        </w:tc>
      </w:tr>
      <w:tr w:rsidR="00A165F4">
        <w:trPr>
          <w:trHeight w:hRule="exact" w:val="82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31.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Как зимой помочь птицам?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Практическая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32.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Откуда берётся и куда дев</w:t>
            </w:r>
            <w:r>
              <w:rPr>
                <w:rStyle w:val="22"/>
              </w:rPr>
              <w:t>а</w:t>
            </w:r>
            <w:r>
              <w:rPr>
                <w:rStyle w:val="22"/>
              </w:rPr>
              <w:t>ется мусор?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183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33.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Проверим себя и оценим свои достижения по разделу «Как, откуда и куда?» </w:t>
            </w:r>
            <w:r>
              <w:rPr>
                <w:rStyle w:val="22"/>
              </w:rPr>
              <w:t>Пр</w:t>
            </w:r>
            <w:r>
              <w:rPr>
                <w:rStyle w:val="22"/>
              </w:rPr>
              <w:t>е</w:t>
            </w:r>
            <w:r>
              <w:rPr>
                <w:rStyle w:val="22"/>
              </w:rPr>
              <w:t>зентация проекта «Моя с</w:t>
            </w:r>
            <w:r>
              <w:rPr>
                <w:rStyle w:val="22"/>
              </w:rPr>
              <w:t>е</w:t>
            </w:r>
            <w:r>
              <w:rPr>
                <w:rStyle w:val="22"/>
              </w:rPr>
              <w:t>мья»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 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Контрольная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49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34.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Когда учиться интересно?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2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35.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Проект «Мой класс и моя школа».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Контрольная</w:t>
            </w:r>
          </w:p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49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36.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Когда придет суббота?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49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37.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Когда наступит лето?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38.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Г де живут белые медведи?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39.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Где живут слоны?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35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40.</w:t>
            </w:r>
          </w:p>
        </w:tc>
        <w:tc>
          <w:tcPr>
            <w:tcW w:w="2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Г де зимуют птицы?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</w:p>
        </w:tc>
        <w:tc>
          <w:tcPr>
            <w:tcW w:w="1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</w:tbl>
    <w:p w:rsidR="00A165F4" w:rsidRDefault="00A165F4">
      <w:pPr>
        <w:sectPr w:rsidR="00A165F4">
          <w:pgSz w:w="11906" w:h="16838"/>
          <w:pgMar w:top="360" w:right="360" w:bottom="360" w:left="360" w:header="0" w:footer="0" w:gutter="0"/>
          <w:cols w:space="720"/>
          <w:formProt w:val="0"/>
          <w:docGrid w:linePitch="360" w:charSpace="4096"/>
        </w:sectPr>
      </w:pPr>
    </w:p>
    <w:tbl>
      <w:tblPr>
        <w:tblW w:w="10619" w:type="dxa"/>
        <w:tblInd w:w="-3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2"/>
        <w:gridCol w:w="2965"/>
        <w:gridCol w:w="734"/>
        <w:gridCol w:w="1618"/>
        <w:gridCol w:w="1668"/>
        <w:gridCol w:w="1241"/>
        <w:gridCol w:w="1831"/>
      </w:tblGrid>
      <w:tr w:rsidR="00A165F4" w:rsidRPr="00096341">
        <w:trPr>
          <w:trHeight w:hRule="exact" w:val="1507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lastRenderedPageBreak/>
              <w:t>41.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Когда появилась одежда?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Самооценка с использованием </w:t>
            </w:r>
            <w:r>
              <w:rPr>
                <w:rStyle w:val="22"/>
              </w:rPr>
              <w:t>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42.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Когда изобрели велосипед?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  <w:tr w:rsidR="00A165F4" w:rsidRPr="00096341">
        <w:trPr>
          <w:trHeight w:hRule="exact" w:val="1498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43.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Когда мы станем взросл</w:t>
            </w:r>
            <w:r>
              <w:rPr>
                <w:rStyle w:val="22"/>
              </w:rPr>
              <w:t>ы</w:t>
            </w:r>
            <w:r>
              <w:rPr>
                <w:rStyle w:val="22"/>
              </w:rPr>
              <w:t>ми?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1838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44.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Проверим себя и оценим свои достижения по разделу «Г де и когда?» Презент</w:t>
            </w:r>
            <w:r>
              <w:rPr>
                <w:rStyle w:val="22"/>
              </w:rPr>
              <w:t>а</w:t>
            </w:r>
            <w:r>
              <w:rPr>
                <w:rStyle w:val="22"/>
              </w:rPr>
              <w:t xml:space="preserve">ция проекта «Мой </w:t>
            </w:r>
            <w:r>
              <w:rPr>
                <w:rStyle w:val="22"/>
              </w:rPr>
              <w:t>класс и моя школа»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Проверочная 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45.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Почему Солнце светит днём, а звёзды </w:t>
            </w:r>
            <w:proofErr w:type="gramStart"/>
            <w:r>
              <w:rPr>
                <w:rStyle w:val="22"/>
              </w:rPr>
              <w:t>-н</w:t>
            </w:r>
            <w:proofErr w:type="gramEnd"/>
            <w:r>
              <w:rPr>
                <w:rStyle w:val="22"/>
              </w:rPr>
              <w:t>очью?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 w:rsidRPr="00096341">
        <w:trPr>
          <w:trHeight w:hRule="exact" w:val="1498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46.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Луна бывает ра</w:t>
            </w:r>
            <w:r>
              <w:rPr>
                <w:rStyle w:val="22"/>
              </w:rPr>
              <w:t>з</w:t>
            </w:r>
            <w:r>
              <w:rPr>
                <w:rStyle w:val="22"/>
              </w:rPr>
              <w:t>ной?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47.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идет дождь и дует ветер?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</w:t>
            </w:r>
            <w:r>
              <w:rPr>
                <w:rStyle w:val="22"/>
              </w:rPr>
              <w:t xml:space="preserve"> опрос;</w:t>
            </w:r>
          </w:p>
        </w:tc>
      </w:tr>
      <w:tr w:rsidR="00A165F4">
        <w:trPr>
          <w:trHeight w:hRule="exact" w:val="826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48.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звенит звонок?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 </w:t>
            </w:r>
            <w:proofErr w:type="gramStart"/>
            <w:r>
              <w:rPr>
                <w:rStyle w:val="22"/>
              </w:rPr>
              <w:t xml:space="preserve">Т </w:t>
            </w:r>
            <w:proofErr w:type="spellStart"/>
            <w:r>
              <w:rPr>
                <w:rStyle w:val="22"/>
              </w:rPr>
              <w:t>естирование</w:t>
            </w:r>
            <w:proofErr w:type="spellEnd"/>
            <w:proofErr w:type="gramEnd"/>
            <w:r>
              <w:rPr>
                <w:rStyle w:val="22"/>
              </w:rPr>
              <w:t>;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49.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радуга разноцве</w:t>
            </w:r>
            <w:r>
              <w:rPr>
                <w:rStyle w:val="22"/>
              </w:rPr>
              <w:t>т</w:t>
            </w:r>
            <w:r>
              <w:rPr>
                <w:rStyle w:val="22"/>
              </w:rPr>
              <w:t>ная?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1162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50.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мы любим кошек и собак? Проект «Мои д</w:t>
            </w:r>
            <w:r>
              <w:rPr>
                <w:rStyle w:val="22"/>
              </w:rPr>
              <w:t>о</w:t>
            </w:r>
            <w:r>
              <w:rPr>
                <w:rStyle w:val="22"/>
              </w:rPr>
              <w:t>машние питомцы»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Контрольная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51.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Почему мы не будем рвать </w:t>
            </w:r>
            <w:proofErr w:type="gramStart"/>
            <w:r>
              <w:rPr>
                <w:rStyle w:val="22"/>
              </w:rPr>
              <w:t>цветы</w:t>
            </w:r>
            <w:proofErr w:type="gramEnd"/>
            <w:r>
              <w:rPr>
                <w:rStyle w:val="22"/>
              </w:rPr>
              <w:t xml:space="preserve"> и ловить </w:t>
            </w:r>
            <w:r>
              <w:rPr>
                <w:rStyle w:val="22"/>
              </w:rPr>
              <w:t>бабочек?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proofErr w:type="gramStart"/>
            <w:r>
              <w:rPr>
                <w:rStyle w:val="22"/>
              </w:rPr>
              <w:t xml:space="preserve">Т </w:t>
            </w:r>
            <w:proofErr w:type="spellStart"/>
            <w:r>
              <w:rPr>
                <w:rStyle w:val="22"/>
              </w:rPr>
              <w:t>естирование</w:t>
            </w:r>
            <w:proofErr w:type="spellEnd"/>
            <w:proofErr w:type="gramEnd"/>
            <w:r>
              <w:rPr>
                <w:rStyle w:val="22"/>
              </w:rPr>
              <w:t>;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52.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 Правила безопасного п</w:t>
            </w:r>
            <w:r>
              <w:rPr>
                <w:rStyle w:val="22"/>
              </w:rPr>
              <w:t>о</w:t>
            </w:r>
            <w:r>
              <w:rPr>
                <w:rStyle w:val="22"/>
              </w:rPr>
              <w:t>ведения в природе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49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 53.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Зачем нужна вежливость?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Проверочная работа</w:t>
            </w:r>
          </w:p>
        </w:tc>
      </w:tr>
      <w:tr w:rsidR="00A165F4">
        <w:trPr>
          <w:trHeight w:hRule="exact" w:val="830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54.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полезно есть овощи и фрукты?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Тестирование;</w:t>
            </w:r>
          </w:p>
        </w:tc>
      </w:tr>
      <w:tr w:rsidR="00A165F4">
        <w:trPr>
          <w:trHeight w:hRule="exact" w:val="835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55.</w:t>
            </w:r>
          </w:p>
        </w:tc>
        <w:tc>
          <w:tcPr>
            <w:tcW w:w="2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нужно мыть руки и чистить</w:t>
            </w:r>
            <w:r>
              <w:rPr>
                <w:rStyle w:val="22"/>
              </w:rPr>
              <w:t xml:space="preserve"> зубы?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</w:tbl>
    <w:p w:rsidR="00A165F4" w:rsidRDefault="00A165F4">
      <w:pPr>
        <w:sectPr w:rsidR="00A165F4">
          <w:pgSz w:w="11906" w:h="16838"/>
          <w:pgMar w:top="360" w:right="360" w:bottom="360" w:left="360" w:header="0" w:footer="0" w:gutter="0"/>
          <w:cols w:space="720"/>
          <w:formProt w:val="0"/>
          <w:docGrid w:linePitch="360" w:charSpace="4096"/>
        </w:sectPr>
      </w:pPr>
    </w:p>
    <w:tbl>
      <w:tblPr>
        <w:tblW w:w="10570" w:type="dxa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1"/>
        <w:gridCol w:w="2966"/>
        <w:gridCol w:w="736"/>
        <w:gridCol w:w="1620"/>
        <w:gridCol w:w="1668"/>
        <w:gridCol w:w="15"/>
        <w:gridCol w:w="1223"/>
        <w:gridCol w:w="1831"/>
      </w:tblGrid>
      <w:tr w:rsidR="00A165F4" w:rsidRPr="00096341">
        <w:trPr>
          <w:trHeight w:hRule="exact" w:val="1507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lastRenderedPageBreak/>
              <w:t>56.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Зачем нужен режим дня</w:t>
            </w:r>
            <w:proofErr w:type="gramStart"/>
            <w:r>
              <w:rPr>
                <w:rStyle w:val="22"/>
              </w:rPr>
              <w:t xml:space="preserve"> ?</w:t>
            </w:r>
            <w:proofErr w:type="gramEnd"/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494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Зачем нужны автомобили?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2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Зачем нужны поезда?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59.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Зачем строят </w:t>
            </w:r>
            <w:r>
              <w:rPr>
                <w:rStyle w:val="22"/>
              </w:rPr>
              <w:t>корабли?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  <w:tr w:rsidR="00A165F4">
        <w:trPr>
          <w:trHeight w:hRule="exact" w:val="49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Зачем строят самолеты?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116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в автомобиле и п</w:t>
            </w:r>
            <w:r>
              <w:rPr>
                <w:rStyle w:val="22"/>
              </w:rPr>
              <w:t>о</w:t>
            </w:r>
            <w:r>
              <w:rPr>
                <w:rStyle w:val="22"/>
              </w:rPr>
              <w:t>езде нужно соблюдать пр</w:t>
            </w:r>
            <w:r>
              <w:rPr>
                <w:rStyle w:val="22"/>
              </w:rPr>
              <w:t>а</w:t>
            </w:r>
            <w:r>
              <w:rPr>
                <w:rStyle w:val="22"/>
              </w:rPr>
              <w:t>вила безопасности?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pStyle w:val="20"/>
              <w:shd w:val="clear" w:color="auto" w:fill="auto"/>
              <w:spacing w:before="0" w:after="0" w:line="240" w:lineRule="exact"/>
              <w:rPr>
                <w:rStyle w:val="22"/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Устный опрос;</w:t>
            </w:r>
          </w:p>
        </w:tc>
      </w:tr>
      <w:tr w:rsidR="00A165F4">
        <w:trPr>
          <w:trHeight w:hRule="exact" w:val="116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на корабле и в с</w:t>
            </w:r>
            <w:r>
              <w:rPr>
                <w:rStyle w:val="22"/>
              </w:rPr>
              <w:t>а</w:t>
            </w:r>
            <w:r>
              <w:rPr>
                <w:rStyle w:val="22"/>
              </w:rPr>
              <w:t>молете нужно соблюдать правила безопасности?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8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rFonts w:ascii="MingLiU_HKSCS-ExtB" w:eastAsia="MingLiU_HKSCS-ExtB" w:hAnsi="MingLiU_HKSCS-ExtB"/>
              </w:rPr>
            </w:pPr>
            <w:r>
              <w:rPr>
                <w:rStyle w:val="22"/>
                <w:rFonts w:ascii="MingLiU_HKSCS-ExtB" w:eastAsia="MingLiU_HKSCS-ExtB" w:hAnsi="MingLiU_HKSCS-ExtB"/>
              </w:rPr>
              <w:t>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rFonts w:ascii="MingLiU_HKSCS-ExtB" w:eastAsia="MingLiU_HKSCS-ExtB" w:hAnsi="MingLiU_HKSCS-ExtB" w:cs="Times New Roman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</w:t>
            </w: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2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4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Зачем люди осваивают ко</w:t>
            </w:r>
            <w:r>
              <w:rPr>
                <w:rStyle w:val="22"/>
              </w:rPr>
              <w:t>с</w:t>
            </w:r>
            <w:r>
              <w:rPr>
                <w:rStyle w:val="22"/>
              </w:rPr>
              <w:t>мос?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rFonts w:ascii="Arial" w:hAnsi="Arial" w:cs="Arial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8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Почему мы часто слышим слово «экология»?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sz w:val="2"/>
                <w:szCs w:val="2"/>
              </w:rPr>
            </w:pP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Устный опрос;</w:t>
            </w:r>
          </w:p>
        </w:tc>
      </w:tr>
      <w:tr w:rsidR="00A165F4">
        <w:trPr>
          <w:trHeight w:hRule="exact" w:val="1498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Проверим себя и оценим свои достижения по разделу «Почему и зачем?»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rPr>
                <w:sz w:val="2"/>
                <w:szCs w:val="2"/>
              </w:rPr>
            </w:pPr>
            <w:r>
              <w:t xml:space="preserve">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12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Контрольная</w:t>
            </w:r>
          </w:p>
          <w:p w:rsidR="00A165F4" w:rsidRDefault="00096341">
            <w:pPr>
              <w:pStyle w:val="20"/>
              <w:shd w:val="clear" w:color="auto" w:fill="auto"/>
              <w:spacing w:before="12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работа;</w:t>
            </w:r>
          </w:p>
        </w:tc>
      </w:tr>
      <w:tr w:rsidR="00A165F4" w:rsidRPr="00096341">
        <w:trPr>
          <w:trHeight w:hRule="exact" w:val="150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 Резервный </w:t>
            </w:r>
            <w:r>
              <w:rPr>
                <w:rStyle w:val="22"/>
              </w:rPr>
              <w:t>урок. Повтор</w:t>
            </w:r>
            <w:r>
              <w:rPr>
                <w:rStyle w:val="22"/>
              </w:rPr>
              <w:t>е</w:t>
            </w:r>
            <w:r>
              <w:rPr>
                <w:rStyle w:val="22"/>
              </w:rPr>
              <w:t xml:space="preserve">ние </w:t>
            </w:r>
            <w:proofErr w:type="gramStart"/>
            <w:r>
              <w:rPr>
                <w:rStyle w:val="22"/>
              </w:rPr>
              <w:t>изученного</w:t>
            </w:r>
            <w:proofErr w:type="gramEnd"/>
            <w:r>
              <w:rPr>
                <w:rStyle w:val="22"/>
              </w:rPr>
              <w:t xml:space="preserve"> в 1 классе.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0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A165F4" w:rsidRDefault="00096341">
            <w:pPr>
              <w:rPr>
                <w:sz w:val="2"/>
                <w:szCs w:val="2"/>
              </w:rPr>
            </w:pPr>
            <w:r>
              <w:t xml:space="preserve"> </w:t>
            </w:r>
          </w:p>
        </w:tc>
        <w:tc>
          <w:tcPr>
            <w:tcW w:w="18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1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Самооценка с использованием «Оценочного л</w:t>
            </w:r>
            <w:r>
              <w:rPr>
                <w:rStyle w:val="22"/>
              </w:rPr>
              <w:t>и</w:t>
            </w:r>
            <w:r>
              <w:rPr>
                <w:rStyle w:val="22"/>
              </w:rPr>
              <w:t>ста»;</w:t>
            </w:r>
          </w:p>
        </w:tc>
      </w:tr>
      <w:tr w:rsidR="00A165F4">
        <w:trPr>
          <w:trHeight w:hRule="exact" w:val="835"/>
        </w:trPr>
        <w:tc>
          <w:tcPr>
            <w:tcW w:w="3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336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ОБЩЕЕ КОЛИЧЕСТВО ЧАСОВ ПО ПРОГРАММЕ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66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 xml:space="preserve"> 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A165F4" w:rsidRDefault="00096341">
            <w:pPr>
              <w:pStyle w:val="20"/>
              <w:shd w:val="clear" w:color="auto" w:fill="auto"/>
              <w:spacing w:before="0" w:after="0" w:line="240" w:lineRule="exact"/>
              <w:rPr>
                <w:sz w:val="2"/>
                <w:szCs w:val="2"/>
              </w:rPr>
            </w:pPr>
            <w:r>
              <w:rPr>
                <w:rStyle w:val="22"/>
              </w:rPr>
              <w:t>14</w:t>
            </w:r>
          </w:p>
        </w:tc>
        <w:tc>
          <w:tcPr>
            <w:tcW w:w="30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A165F4" w:rsidRDefault="00A165F4">
            <w:pPr>
              <w:rPr>
                <w:sz w:val="10"/>
                <w:szCs w:val="10"/>
              </w:rPr>
            </w:pPr>
          </w:p>
        </w:tc>
      </w:tr>
    </w:tbl>
    <w:p w:rsidR="00A165F4" w:rsidRDefault="00A165F4">
      <w:pPr>
        <w:sectPr w:rsidR="00A165F4">
          <w:pgSz w:w="11906" w:h="16838"/>
          <w:pgMar w:top="360" w:right="360" w:bottom="360" w:left="360" w:header="0" w:footer="0" w:gutter="0"/>
          <w:cols w:space="720"/>
          <w:formProt w:val="0"/>
          <w:docGrid w:linePitch="360" w:charSpace="4096"/>
        </w:sectPr>
      </w:pPr>
    </w:p>
    <w:p w:rsidR="00A165F4" w:rsidRDefault="00096341">
      <w:pPr>
        <w:spacing w:before="66" w:after="0"/>
        <w:ind w:left="106"/>
        <w:rPr>
          <w:b/>
          <w:sz w:val="24"/>
        </w:rPr>
      </w:pPr>
      <w:r>
        <w:rPr>
          <w:noProof/>
          <w:lang w:val="ru-RU" w:eastAsia="ru-RU"/>
        </w:rPr>
        <w:lastRenderedPageBreak/>
        <mc:AlternateContent>
          <mc:Choice Requires="wps">
            <w:drawing>
              <wp:anchor distT="0" distB="0" distL="0" distR="0" simplePos="0" relativeHeight="2" behindDoc="1" locked="0" layoutInCell="1" allowOverlap="1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9410" cy="9525"/>
                <wp:effectExtent l="0" t="0" r="0" b="0"/>
                <wp:wrapTopAndBottom/>
                <wp:docPr id="1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8600" cy="90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Rectangle 13" fillcolor="black" stroked="f" style="position:absolute;margin-left:33.3pt;margin-top:22.9pt;width:528.2pt;height:0.65pt;mso-position-horizontal-relative:page">
                <w10:wrap type="none"/>
                <v:fill o:detectmouseclick="t" type="solid" color2="white"/>
                <v:stroke color="#3465a4" joinstyle="round" endcap="flat"/>
              </v:rect>
            </w:pict>
          </mc:Fallback>
        </mc:AlternateContent>
      </w:r>
      <w:r>
        <w:rPr>
          <w:b/>
          <w:sz w:val="24"/>
        </w:rPr>
        <w:t>УЧЕБНО-МЕТОДИЧЕСКОЕ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ОБРАЗОВАТЕЛЬНОГО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ПРОЦЕССА</w:t>
      </w:r>
    </w:p>
    <w:p w:rsidR="00A165F4" w:rsidRDefault="00096341">
      <w:pPr>
        <w:pStyle w:val="11"/>
        <w:spacing w:before="179"/>
      </w:pPr>
      <w:r>
        <w:t>ОБЯЗАТЕЛЬНЫЕ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УЧЕНИКА</w:t>
      </w:r>
    </w:p>
    <w:p w:rsidR="00A165F4" w:rsidRPr="00096341" w:rsidRDefault="00096341">
      <w:pPr>
        <w:pStyle w:val="a5"/>
        <w:spacing w:before="156" w:after="0"/>
        <w:ind w:left="106"/>
        <w:rPr>
          <w:sz w:val="24"/>
          <w:lang w:val="ru-RU"/>
        </w:rPr>
      </w:pPr>
      <w:r w:rsidRPr="00096341">
        <w:rPr>
          <w:lang w:val="ru-RU"/>
        </w:rPr>
        <w:t>Окружающий</w:t>
      </w:r>
      <w:r w:rsidRPr="00096341">
        <w:rPr>
          <w:spacing w:val="-4"/>
          <w:lang w:val="ru-RU"/>
        </w:rPr>
        <w:t xml:space="preserve"> </w:t>
      </w:r>
      <w:r w:rsidRPr="00096341">
        <w:rPr>
          <w:lang w:val="ru-RU"/>
        </w:rPr>
        <w:t>мир</w:t>
      </w:r>
      <w:r w:rsidRPr="00096341">
        <w:rPr>
          <w:spacing w:val="-3"/>
          <w:lang w:val="ru-RU"/>
        </w:rPr>
        <w:t xml:space="preserve"> </w:t>
      </w:r>
      <w:r w:rsidRPr="00096341">
        <w:rPr>
          <w:lang w:val="ru-RU"/>
        </w:rPr>
        <w:t>(в</w:t>
      </w:r>
      <w:r w:rsidRPr="00096341">
        <w:rPr>
          <w:spacing w:val="-4"/>
          <w:lang w:val="ru-RU"/>
        </w:rPr>
        <w:t xml:space="preserve"> </w:t>
      </w:r>
      <w:r w:rsidRPr="00096341">
        <w:rPr>
          <w:lang w:val="ru-RU"/>
        </w:rPr>
        <w:t>2</w:t>
      </w:r>
      <w:r w:rsidRPr="00096341">
        <w:rPr>
          <w:spacing w:val="-3"/>
          <w:lang w:val="ru-RU"/>
        </w:rPr>
        <w:t xml:space="preserve"> </w:t>
      </w:r>
      <w:r w:rsidRPr="00096341">
        <w:rPr>
          <w:lang w:val="ru-RU"/>
        </w:rPr>
        <w:t>частях),</w:t>
      </w:r>
      <w:r w:rsidRPr="00096341">
        <w:rPr>
          <w:spacing w:val="-3"/>
          <w:lang w:val="ru-RU"/>
        </w:rPr>
        <w:t xml:space="preserve"> </w:t>
      </w:r>
      <w:r w:rsidRPr="00096341">
        <w:rPr>
          <w:lang w:val="ru-RU"/>
        </w:rPr>
        <w:t>1</w:t>
      </w:r>
      <w:r w:rsidRPr="00096341">
        <w:rPr>
          <w:spacing w:val="-3"/>
          <w:lang w:val="ru-RU"/>
        </w:rPr>
        <w:t xml:space="preserve"> </w:t>
      </w:r>
      <w:r w:rsidRPr="00096341">
        <w:rPr>
          <w:lang w:val="ru-RU"/>
        </w:rPr>
        <w:t>класс</w:t>
      </w:r>
      <w:r w:rsidRPr="00096341">
        <w:rPr>
          <w:spacing w:val="-3"/>
          <w:lang w:val="ru-RU"/>
        </w:rPr>
        <w:t xml:space="preserve"> </w:t>
      </w:r>
      <w:r w:rsidRPr="00096341">
        <w:rPr>
          <w:lang w:val="ru-RU"/>
        </w:rPr>
        <w:t>/Плешаков</w:t>
      </w:r>
      <w:r w:rsidRPr="00096341">
        <w:rPr>
          <w:spacing w:val="-4"/>
          <w:lang w:val="ru-RU"/>
        </w:rPr>
        <w:t xml:space="preserve"> </w:t>
      </w:r>
      <w:r w:rsidRPr="00096341">
        <w:rPr>
          <w:lang w:val="ru-RU"/>
        </w:rPr>
        <w:t>А.А.,</w:t>
      </w:r>
      <w:r w:rsidRPr="00096341">
        <w:rPr>
          <w:spacing w:val="-3"/>
          <w:lang w:val="ru-RU"/>
        </w:rPr>
        <w:t xml:space="preserve">   </w:t>
      </w:r>
      <w:r w:rsidRPr="00096341">
        <w:rPr>
          <w:lang w:val="ru-RU"/>
        </w:rPr>
        <w:t>Акционерное</w:t>
      </w:r>
      <w:r w:rsidRPr="00096341">
        <w:rPr>
          <w:spacing w:val="-3"/>
          <w:lang w:val="ru-RU"/>
        </w:rPr>
        <w:t xml:space="preserve"> </w:t>
      </w:r>
      <w:r w:rsidRPr="00096341">
        <w:rPr>
          <w:lang w:val="ru-RU"/>
        </w:rPr>
        <w:t>общество</w:t>
      </w:r>
    </w:p>
    <w:p w:rsidR="00A165F4" w:rsidRPr="00096341" w:rsidRDefault="00096341">
      <w:pPr>
        <w:pStyle w:val="a5"/>
        <w:spacing w:before="60" w:after="0" w:line="290" w:lineRule="auto"/>
        <w:ind w:left="106" w:right="7404"/>
        <w:rPr>
          <w:sz w:val="24"/>
          <w:lang w:val="ru-RU"/>
        </w:rPr>
      </w:pPr>
      <w:r w:rsidRPr="00096341">
        <w:rPr>
          <w:lang w:val="ru-RU"/>
        </w:rPr>
        <w:t>«Издательство</w:t>
      </w:r>
      <w:r w:rsidRPr="00096341">
        <w:rPr>
          <w:spacing w:val="-14"/>
          <w:lang w:val="ru-RU"/>
        </w:rPr>
        <w:t xml:space="preserve"> </w:t>
      </w:r>
      <w:r w:rsidRPr="00096341">
        <w:rPr>
          <w:lang w:val="ru-RU"/>
        </w:rPr>
        <w:t>«Просвещение»;</w:t>
      </w:r>
      <w:r w:rsidRPr="00096341">
        <w:rPr>
          <w:spacing w:val="-57"/>
          <w:lang w:val="ru-RU"/>
        </w:rPr>
        <w:t xml:space="preserve"> </w:t>
      </w:r>
    </w:p>
    <w:p w:rsidR="00A165F4" w:rsidRPr="00096341" w:rsidRDefault="00096341">
      <w:pPr>
        <w:pStyle w:val="11"/>
        <w:spacing w:before="191"/>
        <w:rPr>
          <w:lang w:val="ru-RU"/>
        </w:rPr>
      </w:pPr>
      <w:r w:rsidRPr="00096341">
        <w:rPr>
          <w:lang w:val="ru-RU"/>
        </w:rPr>
        <w:t>МЕТОДИЧЕСКИЕ</w:t>
      </w:r>
      <w:r w:rsidRPr="00096341">
        <w:rPr>
          <w:spacing w:val="-8"/>
          <w:lang w:val="ru-RU"/>
        </w:rPr>
        <w:t xml:space="preserve"> </w:t>
      </w:r>
      <w:r w:rsidRPr="00096341">
        <w:rPr>
          <w:lang w:val="ru-RU"/>
        </w:rPr>
        <w:t>МАТЕРИАЛЫ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ДЛЯ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УЧИТЕЛЯ</w:t>
      </w:r>
    </w:p>
    <w:p w:rsidR="00A165F4" w:rsidRPr="00096341" w:rsidRDefault="00096341">
      <w:pPr>
        <w:pStyle w:val="a5"/>
        <w:spacing w:before="156" w:after="0" w:line="290" w:lineRule="auto"/>
        <w:ind w:left="106" w:right="2446"/>
        <w:rPr>
          <w:sz w:val="24"/>
          <w:lang w:val="ru-RU"/>
        </w:rPr>
      </w:pPr>
      <w:r w:rsidRPr="00096341">
        <w:rPr>
          <w:lang w:val="ru-RU"/>
        </w:rPr>
        <w:t>Окружающий мир. Методическое пособие с поурочными разработками. 1 класс</w:t>
      </w:r>
      <w:r w:rsidRPr="00096341">
        <w:rPr>
          <w:spacing w:val="-58"/>
          <w:lang w:val="ru-RU"/>
        </w:rPr>
        <w:t xml:space="preserve"> </w:t>
      </w:r>
      <w:r w:rsidRPr="00096341">
        <w:rPr>
          <w:lang w:val="ru-RU"/>
        </w:rPr>
        <w:t>Авто</w:t>
      </w:r>
      <w:proofErr w:type="gramStart"/>
      <w:r w:rsidRPr="00096341">
        <w:rPr>
          <w:lang w:val="ru-RU"/>
        </w:rPr>
        <w:t>р(</w:t>
      </w:r>
      <w:proofErr w:type="gramEnd"/>
      <w:r w:rsidRPr="00096341">
        <w:rPr>
          <w:lang w:val="ru-RU"/>
        </w:rPr>
        <w:t>ы):</w:t>
      </w:r>
      <w:r w:rsidRPr="00096341">
        <w:rPr>
          <w:spacing w:val="-2"/>
          <w:lang w:val="ru-RU"/>
        </w:rPr>
        <w:t xml:space="preserve"> </w:t>
      </w:r>
      <w:r w:rsidRPr="00096341">
        <w:rPr>
          <w:lang w:val="ru-RU"/>
        </w:rPr>
        <w:t>Плешаков</w:t>
      </w:r>
      <w:r w:rsidRPr="00096341">
        <w:rPr>
          <w:spacing w:val="-2"/>
          <w:lang w:val="ru-RU"/>
        </w:rPr>
        <w:t xml:space="preserve"> </w:t>
      </w:r>
      <w:r w:rsidRPr="00096341">
        <w:rPr>
          <w:lang w:val="ru-RU"/>
        </w:rPr>
        <w:t>А.</w:t>
      </w:r>
      <w:r w:rsidRPr="00096341">
        <w:rPr>
          <w:spacing w:val="-1"/>
          <w:lang w:val="ru-RU"/>
        </w:rPr>
        <w:t xml:space="preserve"> </w:t>
      </w:r>
      <w:r w:rsidRPr="00096341">
        <w:rPr>
          <w:lang w:val="ru-RU"/>
        </w:rPr>
        <w:t>А.,</w:t>
      </w:r>
      <w:r w:rsidRPr="00096341">
        <w:rPr>
          <w:spacing w:val="-1"/>
          <w:lang w:val="ru-RU"/>
        </w:rPr>
        <w:t xml:space="preserve"> </w:t>
      </w:r>
      <w:proofErr w:type="spellStart"/>
      <w:r>
        <w:rPr>
          <w:spacing w:val="-1"/>
          <w:lang w:val="ru-RU"/>
        </w:rPr>
        <w:t>Ионова</w:t>
      </w:r>
      <w:proofErr w:type="spellEnd"/>
      <w:r>
        <w:rPr>
          <w:spacing w:val="-1"/>
          <w:lang w:val="ru-RU"/>
        </w:rPr>
        <w:t xml:space="preserve"> М.А., «Просвещение» Москва 2018г</w:t>
      </w:r>
    </w:p>
    <w:p w:rsidR="00A165F4" w:rsidRPr="00096341" w:rsidRDefault="00096341">
      <w:pPr>
        <w:pStyle w:val="11"/>
        <w:spacing w:before="191"/>
        <w:rPr>
          <w:lang w:val="ru-RU"/>
        </w:rPr>
      </w:pPr>
      <w:r w:rsidRPr="00096341">
        <w:rPr>
          <w:lang w:val="ru-RU"/>
        </w:rPr>
        <w:t>ЦИФРОВЫЕ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ОБРАЗОВАТЕЛЬНЫЕ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РЕСУРСЫ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И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РЕСУРСЫ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СЕТИ</w:t>
      </w:r>
      <w:r w:rsidRPr="00096341">
        <w:rPr>
          <w:spacing w:val="-7"/>
          <w:lang w:val="ru-RU"/>
        </w:rPr>
        <w:t xml:space="preserve"> </w:t>
      </w:r>
      <w:r w:rsidRPr="00096341">
        <w:rPr>
          <w:lang w:val="ru-RU"/>
        </w:rPr>
        <w:t>ИНТЕРНЕТ</w:t>
      </w:r>
    </w:p>
    <w:p w:rsidR="00A165F4" w:rsidRPr="00096341" w:rsidRDefault="00096341">
      <w:pPr>
        <w:pStyle w:val="c40"/>
        <w:shd w:val="clear" w:color="auto" w:fill="FFFFFF"/>
        <w:spacing w:beforeAutospacing="0" w:after="0" w:afterAutospacing="0" w:line="0" w:lineRule="auto"/>
        <w:rPr>
          <w:rFonts w:ascii="Cambria" w:hAnsi="Cambria"/>
          <w:sz w:val="20"/>
          <w:szCs w:val="20"/>
          <w:lang w:val="ru-RU"/>
        </w:rPr>
      </w:pPr>
      <w:r w:rsidRPr="00096341">
        <w:rPr>
          <w:rStyle w:val="c2"/>
          <w:lang w:val="ru-RU"/>
        </w:rPr>
        <w:t xml:space="preserve"> </w:t>
      </w:r>
    </w:p>
    <w:p w:rsidR="00A165F4" w:rsidRPr="00096341" w:rsidRDefault="00096341">
      <w:pPr>
        <w:pStyle w:val="a5"/>
        <w:spacing w:before="156" w:after="0" w:line="290" w:lineRule="auto"/>
        <w:ind w:left="106" w:right="2446"/>
        <w:rPr>
          <w:sz w:val="24"/>
          <w:lang w:val="ru-RU"/>
        </w:rPr>
      </w:pPr>
      <w:r w:rsidRPr="00096341">
        <w:rPr>
          <w:lang w:val="ru-RU"/>
        </w:rPr>
        <w:t xml:space="preserve">Сайт «Начальная школа» с онлайн-поддержкой </w:t>
      </w:r>
      <w:r>
        <w:t>http</w:t>
      </w:r>
      <w:r w:rsidRPr="00096341">
        <w:rPr>
          <w:lang w:val="ru-RU"/>
        </w:rPr>
        <w:t>://1-4.</w:t>
      </w:r>
      <w:proofErr w:type="spellStart"/>
      <w:r>
        <w:t>prosv</w:t>
      </w:r>
      <w:proofErr w:type="spellEnd"/>
      <w:r w:rsidRPr="00096341">
        <w:rPr>
          <w:lang w:val="ru-RU"/>
        </w:rPr>
        <w:t>.</w:t>
      </w:r>
      <w:proofErr w:type="spellStart"/>
      <w:r>
        <w:t>ru</w:t>
      </w:r>
      <w:proofErr w:type="spellEnd"/>
      <w:r w:rsidRPr="00096341">
        <w:rPr>
          <w:lang w:val="ru-RU"/>
        </w:rPr>
        <w:t>,</w:t>
      </w:r>
    </w:p>
    <w:p w:rsidR="00A165F4" w:rsidRPr="00096341" w:rsidRDefault="00096341">
      <w:pPr>
        <w:pStyle w:val="a5"/>
        <w:spacing w:before="156" w:after="0" w:line="290" w:lineRule="auto"/>
        <w:ind w:left="106" w:right="2446"/>
        <w:rPr>
          <w:sz w:val="24"/>
          <w:lang w:val="ru-RU"/>
        </w:rPr>
      </w:pPr>
      <w:r w:rsidRPr="00096341">
        <w:rPr>
          <w:lang w:val="ru-RU"/>
        </w:rPr>
        <w:t xml:space="preserve">Сайт </w:t>
      </w:r>
      <w:proofErr w:type="gramStart"/>
      <w:r w:rsidRPr="00096341">
        <w:rPr>
          <w:lang w:val="ru-RU"/>
        </w:rPr>
        <w:t>интернет-проекта</w:t>
      </w:r>
      <w:proofErr w:type="gramEnd"/>
      <w:r w:rsidRPr="00096341">
        <w:rPr>
          <w:lang w:val="ru-RU"/>
        </w:rPr>
        <w:t xml:space="preserve"> «Копилка уроков»</w:t>
      </w:r>
    </w:p>
    <w:p w:rsidR="00A165F4" w:rsidRPr="00096341" w:rsidRDefault="00096341">
      <w:pPr>
        <w:pStyle w:val="a5"/>
        <w:spacing w:before="156" w:after="0" w:line="290" w:lineRule="auto"/>
        <w:ind w:left="106" w:right="2446"/>
        <w:rPr>
          <w:sz w:val="24"/>
          <w:lang w:val="ru-RU"/>
        </w:rPr>
      </w:pPr>
      <w:r w:rsidRPr="00096341">
        <w:rPr>
          <w:lang w:val="ru-RU"/>
        </w:rPr>
        <w:t xml:space="preserve"> </w:t>
      </w:r>
      <w:hyperlink r:id="rId13">
        <w:r>
          <w:t>http</w:t>
        </w:r>
        <w:r w:rsidRPr="00096341">
          <w:rPr>
            <w:lang w:val="ru-RU"/>
          </w:rPr>
          <w:t>://</w:t>
        </w:r>
        <w:proofErr w:type="spellStart"/>
        <w:r>
          <w:t>nsportal</w:t>
        </w:r>
        <w:proofErr w:type="spellEnd"/>
        <w:r w:rsidRPr="00096341">
          <w:rPr>
            <w:lang w:val="ru-RU"/>
          </w:rPr>
          <w:t>.</w:t>
        </w:r>
        <w:proofErr w:type="spellStart"/>
        <w:r>
          <w:t>ru</w:t>
        </w:r>
        <w:proofErr w:type="spellEnd"/>
      </w:hyperlink>
      <w:r w:rsidRPr="00096341">
        <w:rPr>
          <w:lang w:val="ru-RU"/>
        </w:rPr>
        <w:t xml:space="preserve"> сайт для учителей 1-4 класс</w:t>
      </w:r>
    </w:p>
    <w:p w:rsidR="00A165F4" w:rsidRPr="00096341" w:rsidRDefault="00096341">
      <w:pPr>
        <w:pStyle w:val="a5"/>
        <w:spacing w:before="156" w:after="0" w:line="290" w:lineRule="auto"/>
        <w:ind w:left="106" w:right="2446"/>
        <w:rPr>
          <w:sz w:val="24"/>
          <w:lang w:val="ru-RU"/>
        </w:rPr>
      </w:pPr>
      <w:proofErr w:type="spellStart"/>
      <w:r w:rsidRPr="00096341">
        <w:rPr>
          <w:lang w:val="ru-RU"/>
        </w:rPr>
        <w:t>Учи</w:t>
      </w:r>
      <w:proofErr w:type="gramStart"/>
      <w:r w:rsidRPr="00096341">
        <w:rPr>
          <w:lang w:val="ru-RU"/>
        </w:rPr>
        <w:t>.р</w:t>
      </w:r>
      <w:proofErr w:type="gramEnd"/>
      <w:r w:rsidRPr="00096341">
        <w:rPr>
          <w:lang w:val="ru-RU"/>
        </w:rPr>
        <w:t>у</w:t>
      </w:r>
      <w:proofErr w:type="spellEnd"/>
      <w:r w:rsidRPr="00096341">
        <w:rPr>
          <w:lang w:val="ru-RU"/>
        </w:rPr>
        <w:t xml:space="preserve"> </w:t>
      </w:r>
      <w:r w:rsidRPr="00096341">
        <w:rPr>
          <w:lang w:val="ru-RU"/>
        </w:rPr>
        <w:br/>
        <w:t xml:space="preserve">РЭШ </w:t>
      </w:r>
      <w:r w:rsidRPr="00096341">
        <w:rPr>
          <w:lang w:val="ru-RU"/>
        </w:rPr>
        <w:br/>
      </w:r>
      <w:proofErr w:type="spellStart"/>
      <w:r w:rsidRPr="00096341">
        <w:rPr>
          <w:lang w:val="ru-RU"/>
        </w:rPr>
        <w:t>ЯКласс</w:t>
      </w:r>
      <w:proofErr w:type="spellEnd"/>
      <w:r w:rsidRPr="00096341">
        <w:rPr>
          <w:lang w:val="ru-RU"/>
        </w:rPr>
        <w:t xml:space="preserve"> </w:t>
      </w:r>
      <w:r w:rsidRPr="00096341">
        <w:rPr>
          <w:lang w:val="ru-RU"/>
        </w:rPr>
        <w:br/>
        <w:t xml:space="preserve"> </w:t>
      </w:r>
      <w:proofErr w:type="spellStart"/>
      <w:r w:rsidRPr="00096341">
        <w:rPr>
          <w:lang w:val="ru-RU"/>
        </w:rPr>
        <w:t>ЯндексУчебник</w:t>
      </w:r>
      <w:proofErr w:type="spellEnd"/>
    </w:p>
    <w:p w:rsidR="00A165F4" w:rsidRPr="00096341" w:rsidRDefault="00096341">
      <w:pPr>
        <w:pStyle w:val="c40"/>
        <w:shd w:val="clear" w:color="auto" w:fill="FFFFFF"/>
        <w:spacing w:beforeAutospacing="0" w:after="0" w:afterAutospacing="0" w:line="0" w:lineRule="auto"/>
        <w:rPr>
          <w:rFonts w:ascii="Cambria" w:hAnsi="Cambria"/>
          <w:color w:val="000000"/>
          <w:sz w:val="20"/>
          <w:szCs w:val="20"/>
          <w:lang w:val="ru-RU"/>
        </w:rPr>
      </w:pPr>
      <w:r w:rsidRPr="00096341">
        <w:rPr>
          <w:rStyle w:val="c2"/>
          <w:color w:val="000000"/>
          <w:lang w:val="ru-RU"/>
        </w:rPr>
        <w:t xml:space="preserve">- Библиотека материалов для начальной школы </w:t>
      </w:r>
      <w:r>
        <w:rPr>
          <w:rStyle w:val="c2"/>
          <w:color w:val="000000"/>
        </w:rPr>
        <w:t>http</w:t>
      </w:r>
      <w:r w:rsidRPr="00096341">
        <w:rPr>
          <w:rStyle w:val="c2"/>
          <w:color w:val="000000"/>
          <w:lang w:val="ru-RU"/>
        </w:rPr>
        <w:t>://</w:t>
      </w:r>
      <w:r>
        <w:rPr>
          <w:rStyle w:val="c2"/>
          <w:color w:val="000000"/>
        </w:rPr>
        <w:t>www</w:t>
      </w:r>
      <w:r w:rsidRPr="00096341">
        <w:rPr>
          <w:rStyle w:val="c2"/>
          <w:color w:val="000000"/>
          <w:lang w:val="ru-RU"/>
        </w:rPr>
        <w:t>.</w:t>
      </w:r>
      <w:proofErr w:type="spellStart"/>
      <w:r>
        <w:rPr>
          <w:rStyle w:val="c2"/>
          <w:color w:val="000000"/>
        </w:rPr>
        <w:t>nachalka</w:t>
      </w:r>
      <w:proofErr w:type="spellEnd"/>
      <w:r w:rsidRPr="00096341">
        <w:rPr>
          <w:rStyle w:val="c2"/>
          <w:color w:val="000000"/>
          <w:lang w:val="ru-RU"/>
        </w:rPr>
        <w:t>.</w:t>
      </w:r>
      <w:r>
        <w:rPr>
          <w:rStyle w:val="c2"/>
          <w:color w:val="000000"/>
        </w:rPr>
        <w:t>com</w:t>
      </w:r>
      <w:r w:rsidRPr="00096341">
        <w:rPr>
          <w:rStyle w:val="c2"/>
          <w:color w:val="000000"/>
          <w:lang w:val="ru-RU"/>
        </w:rPr>
        <w:t>/</w:t>
      </w:r>
      <w:proofErr w:type="spellStart"/>
      <w:r>
        <w:rPr>
          <w:rStyle w:val="c2"/>
          <w:color w:val="000000"/>
        </w:rPr>
        <w:t>biblioteka</w:t>
      </w:r>
      <w:proofErr w:type="spellEnd"/>
    </w:p>
    <w:p w:rsidR="00A165F4" w:rsidRPr="00096341" w:rsidRDefault="00096341">
      <w:pPr>
        <w:pStyle w:val="c40"/>
        <w:shd w:val="clear" w:color="auto" w:fill="FFFFFF"/>
        <w:spacing w:beforeAutospacing="0" w:after="0" w:afterAutospacing="0" w:line="0" w:lineRule="auto"/>
        <w:rPr>
          <w:rFonts w:ascii="Cambria" w:hAnsi="Cambria"/>
          <w:color w:val="000000"/>
          <w:sz w:val="20"/>
          <w:szCs w:val="20"/>
          <w:lang w:val="ru-RU"/>
        </w:rPr>
      </w:pPr>
      <w:r w:rsidRPr="00096341">
        <w:rPr>
          <w:rStyle w:val="c2"/>
          <w:color w:val="000000"/>
          <w:lang w:val="ru-RU"/>
        </w:rPr>
        <w:t xml:space="preserve">- Фестиваль педагогических идей </w:t>
      </w:r>
      <w:r>
        <w:rPr>
          <w:rStyle w:val="c2"/>
          <w:color w:val="000000"/>
        </w:rPr>
        <w:t>http</w:t>
      </w:r>
      <w:r w:rsidRPr="00096341">
        <w:rPr>
          <w:rStyle w:val="c2"/>
          <w:color w:val="000000"/>
          <w:lang w:val="ru-RU"/>
        </w:rPr>
        <w:t>://</w:t>
      </w:r>
      <w:r>
        <w:rPr>
          <w:rStyle w:val="c2"/>
          <w:color w:val="000000"/>
        </w:rPr>
        <w:t>festival</w:t>
      </w:r>
      <w:r w:rsidRPr="00096341">
        <w:rPr>
          <w:rStyle w:val="c2"/>
          <w:color w:val="000000"/>
          <w:lang w:val="ru-RU"/>
        </w:rPr>
        <w:t>.1</w:t>
      </w:r>
      <w:proofErr w:type="spellStart"/>
      <w:r>
        <w:rPr>
          <w:rStyle w:val="c2"/>
          <w:color w:val="000000"/>
        </w:rPr>
        <w:t>september</w:t>
      </w:r>
      <w:proofErr w:type="spellEnd"/>
      <w:r w:rsidRPr="00096341">
        <w:rPr>
          <w:rStyle w:val="c2"/>
          <w:color w:val="000000"/>
          <w:lang w:val="ru-RU"/>
        </w:rPr>
        <w:t>.</w:t>
      </w:r>
      <w:proofErr w:type="spellStart"/>
      <w:r>
        <w:rPr>
          <w:rStyle w:val="c2"/>
          <w:color w:val="000000"/>
        </w:rPr>
        <w:t>ru</w:t>
      </w:r>
      <w:proofErr w:type="spellEnd"/>
    </w:p>
    <w:p w:rsidR="00A165F4" w:rsidRDefault="00096341">
      <w:pPr>
        <w:pStyle w:val="c40"/>
        <w:shd w:val="clear" w:color="auto" w:fill="FFFFFF"/>
        <w:spacing w:beforeAutospacing="0" w:after="0" w:afterAutospacing="0" w:line="0" w:lineRule="auto"/>
        <w:rPr>
          <w:rFonts w:ascii="Cambria" w:hAnsi="Cambria"/>
          <w:color w:val="000000"/>
          <w:sz w:val="20"/>
          <w:szCs w:val="20"/>
        </w:rPr>
      </w:pPr>
      <w:r w:rsidRPr="00096341">
        <w:rPr>
          <w:rStyle w:val="c2"/>
          <w:color w:val="000000"/>
          <w:lang w:val="ru-RU"/>
        </w:rPr>
        <w:t xml:space="preserve">  </w:t>
      </w:r>
      <w:proofErr w:type="spellStart"/>
      <w:r>
        <w:rPr>
          <w:rStyle w:val="c2"/>
          <w:color w:val="000000"/>
        </w:rPr>
        <w:t>Педсовет</w:t>
      </w:r>
      <w:proofErr w:type="spellEnd"/>
      <w:r>
        <w:rPr>
          <w:rStyle w:val="c2"/>
          <w:color w:val="000000"/>
        </w:rPr>
        <w:t xml:space="preserve"> http://pedsovet.org</w:t>
      </w:r>
    </w:p>
    <w:p w:rsidR="00A165F4" w:rsidRDefault="00096341">
      <w:pPr>
        <w:pStyle w:val="c63"/>
        <w:shd w:val="clear" w:color="auto" w:fill="FFFFFF"/>
        <w:spacing w:beforeAutospacing="0" w:after="0" w:afterAutospacing="0" w:line="0" w:lineRule="auto"/>
        <w:rPr>
          <w:rFonts w:ascii="Cambria" w:hAnsi="Cambria"/>
          <w:color w:val="000000"/>
          <w:sz w:val="20"/>
          <w:szCs w:val="20"/>
        </w:rPr>
      </w:pPr>
      <w:r>
        <w:rPr>
          <w:rStyle w:val="c2"/>
          <w:color w:val="000000"/>
        </w:rPr>
        <w:t xml:space="preserve"> </w:t>
      </w:r>
    </w:p>
    <w:sectPr w:rsidR="00A165F4">
      <w:pgSz w:w="11906" w:h="16838"/>
      <w:pgMar w:top="520" w:right="560" w:bottom="280" w:left="560" w:header="0" w:footer="0" w:gutter="0"/>
      <w:cols w:space="720"/>
      <w:formProt w:val="0"/>
      <w:docGrid w:linePitch="10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ngLiU_HKSCS-ExtB">
    <w:panose1 w:val="02020500000000000000"/>
    <w:charset w:val="88"/>
    <w:family w:val="roman"/>
    <w:pitch w:val="variable"/>
    <w:sig w:usb0="8000002F" w:usb1="0A080008" w:usb2="00000010" w:usb3="00000000" w:csb0="001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C340A"/>
    <w:multiLevelType w:val="multilevel"/>
    <w:tmpl w:val="4A6EDEDA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6452D67"/>
    <w:multiLevelType w:val="multilevel"/>
    <w:tmpl w:val="E280F242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1A1F4350"/>
    <w:multiLevelType w:val="multilevel"/>
    <w:tmpl w:val="1E3EB492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1C2F7326"/>
    <w:multiLevelType w:val="multilevel"/>
    <w:tmpl w:val="7182E5B4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2DBC4202"/>
    <w:multiLevelType w:val="multilevel"/>
    <w:tmpl w:val="2B38867A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307A667F"/>
    <w:multiLevelType w:val="multilevel"/>
    <w:tmpl w:val="C882B6B4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337F548C"/>
    <w:multiLevelType w:val="multilevel"/>
    <w:tmpl w:val="7998637A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35570C99"/>
    <w:multiLevelType w:val="multilevel"/>
    <w:tmpl w:val="169E3216"/>
    <w:lvl w:ilvl="0">
      <w:start w:val="1"/>
      <w:numFmt w:val="bullet"/>
      <w:lvlText w:val=""/>
      <w:lvlJc w:val="left"/>
      <w:pPr>
        <w:tabs>
          <w:tab w:val="num" w:pos="720"/>
        </w:tabs>
        <w:ind w:left="927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39A4044B"/>
    <w:multiLevelType w:val="multilevel"/>
    <w:tmpl w:val="D7F8E7B0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3DDE1EBA"/>
    <w:multiLevelType w:val="multilevel"/>
    <w:tmpl w:val="DA4C54C4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4A7D627A"/>
    <w:multiLevelType w:val="multilevel"/>
    <w:tmpl w:val="366ADA4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1">
    <w:nsid w:val="4BD61C2D"/>
    <w:multiLevelType w:val="multilevel"/>
    <w:tmpl w:val="2F08B522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nsid w:val="4C175EB6"/>
    <w:multiLevelType w:val="multilevel"/>
    <w:tmpl w:val="6F1AC526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50004930"/>
    <w:multiLevelType w:val="multilevel"/>
    <w:tmpl w:val="04708550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51F57C22"/>
    <w:multiLevelType w:val="multilevel"/>
    <w:tmpl w:val="EA7E68B4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nsid w:val="59E205D6"/>
    <w:multiLevelType w:val="multilevel"/>
    <w:tmpl w:val="2C04EEDA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5F410AE7"/>
    <w:multiLevelType w:val="multilevel"/>
    <w:tmpl w:val="C7F47156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nsid w:val="681669E6"/>
    <w:multiLevelType w:val="multilevel"/>
    <w:tmpl w:val="FAB69D1A"/>
    <w:lvl w:ilvl="0">
      <w:start w:val="1"/>
      <w:numFmt w:val="bullet"/>
      <w:lvlText w:val=""/>
      <w:lvlJc w:val="left"/>
      <w:pPr>
        <w:tabs>
          <w:tab w:val="num" w:pos="720"/>
        </w:tabs>
        <w:ind w:left="927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6BE32C60"/>
    <w:multiLevelType w:val="multilevel"/>
    <w:tmpl w:val="56B03A12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nsid w:val="77F41F6E"/>
    <w:multiLevelType w:val="multilevel"/>
    <w:tmpl w:val="E99CA178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0">
    <w:nsid w:val="792A2067"/>
    <w:multiLevelType w:val="multilevel"/>
    <w:tmpl w:val="9F52AF02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7AF15117"/>
    <w:multiLevelType w:val="multilevel"/>
    <w:tmpl w:val="2AF68064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7D78429B"/>
    <w:multiLevelType w:val="multilevel"/>
    <w:tmpl w:val="E9EEDE82"/>
    <w:lvl w:ilvl="0">
      <w:start w:val="1"/>
      <w:numFmt w:val="bullet"/>
      <w:lvlText w:val=""/>
      <w:lvlJc w:val="left"/>
      <w:pPr>
        <w:tabs>
          <w:tab w:val="num" w:pos="720"/>
        </w:tabs>
        <w:ind w:left="9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7"/>
  </w:num>
  <w:num w:numId="2">
    <w:abstractNumId w:val="17"/>
  </w:num>
  <w:num w:numId="3">
    <w:abstractNumId w:val="4"/>
  </w:num>
  <w:num w:numId="4">
    <w:abstractNumId w:val="11"/>
  </w:num>
  <w:num w:numId="5">
    <w:abstractNumId w:val="9"/>
  </w:num>
  <w:num w:numId="6">
    <w:abstractNumId w:val="6"/>
  </w:num>
  <w:num w:numId="7">
    <w:abstractNumId w:val="12"/>
  </w:num>
  <w:num w:numId="8">
    <w:abstractNumId w:val="18"/>
  </w:num>
  <w:num w:numId="9">
    <w:abstractNumId w:val="2"/>
  </w:num>
  <w:num w:numId="10">
    <w:abstractNumId w:val="20"/>
  </w:num>
  <w:num w:numId="11">
    <w:abstractNumId w:val="5"/>
  </w:num>
  <w:num w:numId="12">
    <w:abstractNumId w:val="13"/>
  </w:num>
  <w:num w:numId="13">
    <w:abstractNumId w:val="19"/>
  </w:num>
  <w:num w:numId="14">
    <w:abstractNumId w:val="1"/>
  </w:num>
  <w:num w:numId="15">
    <w:abstractNumId w:val="8"/>
  </w:num>
  <w:num w:numId="16">
    <w:abstractNumId w:val="21"/>
  </w:num>
  <w:num w:numId="17">
    <w:abstractNumId w:val="0"/>
  </w:num>
  <w:num w:numId="18">
    <w:abstractNumId w:val="22"/>
  </w:num>
  <w:num w:numId="19">
    <w:abstractNumId w:val="15"/>
  </w:num>
  <w:num w:numId="20">
    <w:abstractNumId w:val="14"/>
  </w:num>
  <w:num w:numId="21">
    <w:abstractNumId w:val="3"/>
  </w:num>
  <w:num w:numId="22">
    <w:abstractNumId w:val="16"/>
  </w:num>
  <w:num w:numId="2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9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A165F4"/>
    <w:rsid w:val="00096341"/>
    <w:rsid w:val="00A16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D4D"/>
    <w:pPr>
      <w:spacing w:after="200" w:line="276" w:lineRule="auto"/>
    </w:pPr>
    <w:rPr>
      <w:sz w:val="22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qFormat/>
    <w:rsid w:val="00147906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7pt">
    <w:name w:val="Основной текст (2) + 7 pt;Полужирный"/>
    <w:basedOn w:val="2"/>
    <w:qFormat/>
    <w:rsid w:val="00147906"/>
    <w:rPr>
      <w:rFonts w:ascii="Times New Roman" w:eastAsia="Times New Roman" w:hAnsi="Times New Roman" w:cs="Times New Roman"/>
      <w:b/>
      <w:bCs/>
      <w:color w:val="000000"/>
      <w:spacing w:val="0"/>
      <w:w w:val="100"/>
      <w:sz w:val="14"/>
      <w:szCs w:val="14"/>
      <w:shd w:val="clear" w:color="auto" w:fill="FFFFFF"/>
      <w:lang w:val="ru-RU" w:eastAsia="ru-RU" w:bidi="ru-RU"/>
    </w:rPr>
  </w:style>
  <w:style w:type="character" w:customStyle="1" w:styleId="27pt0">
    <w:name w:val="Основной текст (2) + 7 pt"/>
    <w:basedOn w:val="2"/>
    <w:qFormat/>
    <w:rsid w:val="00147906"/>
    <w:rPr>
      <w:rFonts w:ascii="Times New Roman" w:eastAsia="Times New Roman" w:hAnsi="Times New Roman" w:cs="Times New Roman"/>
      <w:color w:val="000000"/>
      <w:spacing w:val="0"/>
      <w:w w:val="100"/>
      <w:sz w:val="14"/>
      <w:szCs w:val="14"/>
      <w:shd w:val="clear" w:color="auto" w:fill="FFFFFF"/>
      <w:lang w:val="ru-RU" w:eastAsia="ru-RU" w:bidi="ru-RU"/>
    </w:rPr>
  </w:style>
  <w:style w:type="character" w:customStyle="1" w:styleId="2Candara8pt-1pt">
    <w:name w:val="Основной текст (2) + Candara;8 pt;Интервал -1 pt"/>
    <w:basedOn w:val="2"/>
    <w:qFormat/>
    <w:rsid w:val="00147906"/>
    <w:rPr>
      <w:rFonts w:ascii="Candara" w:eastAsia="Candara" w:hAnsi="Candara" w:cs="Candara"/>
      <w:color w:val="000000"/>
      <w:spacing w:val="-20"/>
      <w:w w:val="100"/>
      <w:sz w:val="16"/>
      <w:szCs w:val="16"/>
      <w:shd w:val="clear" w:color="auto" w:fill="FFFFFF"/>
      <w:lang w:val="ru-RU" w:eastAsia="ru-RU" w:bidi="ru-RU"/>
    </w:rPr>
  </w:style>
  <w:style w:type="character" w:customStyle="1" w:styleId="21">
    <w:name w:val="Основной текст (2) + Полужирный"/>
    <w:basedOn w:val="2"/>
    <w:qFormat/>
    <w:rsid w:val="00147906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22">
    <w:name w:val="Основной текст (2)"/>
    <w:basedOn w:val="2"/>
    <w:qFormat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a3">
    <w:name w:val="Выделение жирным"/>
    <w:qFormat/>
    <w:rPr>
      <w:b/>
      <w:bCs/>
    </w:rPr>
  </w:style>
  <w:style w:type="character" w:customStyle="1" w:styleId="-">
    <w:name w:val="Интернет-ссылка"/>
    <w:rPr>
      <w:color w:val="000080"/>
      <w:u w:val="single"/>
    </w:rPr>
  </w:style>
  <w:style w:type="character" w:customStyle="1" w:styleId="c2">
    <w:name w:val="c2"/>
    <w:basedOn w:val="a0"/>
    <w:qFormat/>
  </w:style>
  <w:style w:type="paragraph" w:customStyle="1" w:styleId="a4">
    <w:name w:val="Заголовок"/>
    <w:basedOn w:val="a"/>
    <w:next w:val="a5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5">
    <w:name w:val="Body Text"/>
    <w:basedOn w:val="a"/>
    <w:pPr>
      <w:spacing w:after="140"/>
    </w:pPr>
  </w:style>
  <w:style w:type="paragraph" w:styleId="a6">
    <w:name w:val="List"/>
    <w:basedOn w:val="a5"/>
    <w:rPr>
      <w:rFonts w:cs="Lucida Sans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8">
    <w:name w:val="index heading"/>
    <w:basedOn w:val="a"/>
    <w:qFormat/>
    <w:pPr>
      <w:suppressLineNumbers/>
    </w:pPr>
    <w:rPr>
      <w:rFonts w:cs="Lucida Sans"/>
    </w:rPr>
  </w:style>
  <w:style w:type="paragraph" w:customStyle="1" w:styleId="20">
    <w:name w:val="Основной текст (2)"/>
    <w:basedOn w:val="a"/>
    <w:link w:val="2"/>
    <w:qFormat/>
    <w:rsid w:val="00147906"/>
    <w:pPr>
      <w:widowControl w:val="0"/>
      <w:shd w:val="clear" w:color="auto" w:fill="FFFFFF"/>
      <w:suppressAutoHyphens w:val="0"/>
      <w:spacing w:before="720" w:after="720" w:line="240" w:lineRule="auto"/>
    </w:pPr>
    <w:rPr>
      <w:rFonts w:ascii="Times New Roman" w:eastAsia="Times New Roman" w:hAnsi="Times New Roman" w:cs="Times New Roman"/>
      <w:lang w:val="ru-RU"/>
    </w:rPr>
  </w:style>
  <w:style w:type="paragraph" w:customStyle="1" w:styleId="a9">
    <w:name w:val="Содержимое таблицы"/>
    <w:basedOn w:val="a"/>
    <w:qFormat/>
    <w:pPr>
      <w:suppressLineNumbers/>
    </w:pPr>
  </w:style>
  <w:style w:type="paragraph" w:customStyle="1" w:styleId="aa">
    <w:name w:val="Заголовок таблицы"/>
    <w:basedOn w:val="a9"/>
    <w:qFormat/>
    <w:pPr>
      <w:jc w:val="center"/>
    </w:pPr>
    <w:rPr>
      <w:b/>
      <w:bCs/>
    </w:rPr>
  </w:style>
  <w:style w:type="paragraph" w:customStyle="1" w:styleId="TableParagraph">
    <w:name w:val="Table Paragraph"/>
    <w:basedOn w:val="a"/>
    <w:qFormat/>
  </w:style>
  <w:style w:type="paragraph" w:customStyle="1" w:styleId="c40">
    <w:name w:val="c40"/>
    <w:basedOn w:val="a"/>
    <w:qFormat/>
    <w:pPr>
      <w:spacing w:beforeAutospacing="1" w:afterAutospacing="1"/>
    </w:pPr>
    <w:rPr>
      <w:sz w:val="24"/>
      <w:szCs w:val="24"/>
      <w:lang w:eastAsia="ru-RU"/>
    </w:rPr>
  </w:style>
  <w:style w:type="paragraph" w:customStyle="1" w:styleId="11">
    <w:name w:val="Заголовок 11"/>
    <w:basedOn w:val="a"/>
    <w:qFormat/>
    <w:pPr>
      <w:spacing w:before="107" w:after="0"/>
      <w:ind w:left="286"/>
      <w:outlineLvl w:val="1"/>
    </w:pPr>
    <w:rPr>
      <w:b/>
      <w:bCs/>
      <w:sz w:val="24"/>
      <w:szCs w:val="24"/>
    </w:rPr>
  </w:style>
  <w:style w:type="paragraph" w:customStyle="1" w:styleId="c63">
    <w:name w:val="c63"/>
    <w:basedOn w:val="a"/>
    <w:qFormat/>
    <w:pPr>
      <w:spacing w:beforeAutospacing="1" w:afterAutospacing="1"/>
    </w:pPr>
    <w:rPr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0963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96341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6e4" TargetMode="External"/><Relationship Id="rId13" Type="http://schemas.openxmlformats.org/officeDocument/2006/relationships/hyperlink" Target="http://nsportal.ru/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12" Type="http://schemas.openxmlformats.org/officeDocument/2006/relationships/hyperlink" Target="https://m.edsoo.ru/7f4116e4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m.edsoo.ru/7f4116e4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m.edsoo.ru/7f4116e4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m.edsoo.ru/7f4116e4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73D2062-6824-4AA6-9E9C-466FE92A41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4037</Words>
  <Characters>23011</Characters>
  <Application>Microsoft Office Word</Application>
  <DocSecurity>0</DocSecurity>
  <Lines>191</Lines>
  <Paragraphs>53</Paragraphs>
  <ScaleCrop>false</ScaleCrop>
  <Company/>
  <LinksUpToDate>false</LinksUpToDate>
  <CharactersWithSpaces>26995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dc:description/>
  <cp:lastModifiedBy>Пользователь Windows</cp:lastModifiedBy>
  <cp:revision>19</cp:revision>
  <cp:lastPrinted>2023-09-09T17:35:00Z</cp:lastPrinted>
  <dcterms:created xsi:type="dcterms:W3CDTF">2023-09-07T02:21:00Z</dcterms:created>
  <dcterms:modified xsi:type="dcterms:W3CDTF">2023-09-24T06:59:00Z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